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7DDA" w14:textId="7BF3D171" w:rsidR="00C66767" w:rsidRDefault="00C66767">
      <w:r>
        <w:rPr>
          <w:noProof/>
        </w:rPr>
        <w:drawing>
          <wp:inline distT="0" distB="0" distL="0" distR="0" wp14:anchorId="5BEE8C66" wp14:editId="6E48EAFA">
            <wp:extent cx="1549856" cy="6381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565181" cy="644485"/>
                    </a:xfrm>
                    <a:prstGeom prst="rect">
                      <a:avLst/>
                    </a:prstGeom>
                  </pic:spPr>
                </pic:pic>
              </a:graphicData>
            </a:graphic>
          </wp:inline>
        </w:drawing>
      </w:r>
    </w:p>
    <w:p w14:paraId="53B6E17F" w14:textId="29F5B24F" w:rsidR="00C66767" w:rsidRDefault="00C66767"/>
    <w:p w14:paraId="51C64D20" w14:textId="4EE6FB45" w:rsidR="00C66767" w:rsidRDefault="00C66767">
      <w:pPr>
        <w:rPr>
          <w:rFonts w:ascii="Times New Roman" w:hAnsi="Times New Roman" w:cs="Times New Roman"/>
          <w:sz w:val="28"/>
          <w:szCs w:val="28"/>
        </w:rPr>
      </w:pPr>
      <w:r>
        <w:t xml:space="preserve">                                                                                          </w:t>
      </w:r>
      <w:r>
        <w:rPr>
          <w:rFonts w:ascii="Times New Roman" w:hAnsi="Times New Roman" w:cs="Times New Roman"/>
          <w:sz w:val="28"/>
          <w:szCs w:val="28"/>
          <w:u w:val="single"/>
        </w:rPr>
        <w:t>ACTA 161:</w:t>
      </w:r>
    </w:p>
    <w:p w14:paraId="0E4257E4" w14:textId="77777777" w:rsidR="00C66767" w:rsidRPr="00C66767" w:rsidRDefault="00C66767">
      <w:pPr>
        <w:rPr>
          <w:rFonts w:ascii="Times New Roman" w:hAnsi="Times New Roman" w:cs="Times New Roman"/>
          <w:sz w:val="28"/>
          <w:szCs w:val="28"/>
        </w:rPr>
      </w:pPr>
    </w:p>
    <w:p w14:paraId="6EAACE22" w14:textId="70317EBF" w:rsidR="00C66767" w:rsidRDefault="00C66767">
      <w:pPr>
        <w:rPr>
          <w:rFonts w:ascii="Times New Roman" w:hAnsi="Times New Roman" w:cs="Times New Roman"/>
          <w:sz w:val="28"/>
          <w:szCs w:val="28"/>
        </w:rPr>
      </w:pPr>
      <w:r>
        <w:t xml:space="preserve">                             </w:t>
      </w:r>
      <w:r w:rsidR="00EF3192">
        <w:rPr>
          <w:rFonts w:ascii="Times New Roman" w:hAnsi="Times New Roman" w:cs="Times New Roman"/>
          <w:sz w:val="28"/>
          <w:szCs w:val="28"/>
        </w:rPr>
        <w:t>Reunión de Presbiterio 161 sábado 07 de setiembre</w:t>
      </w:r>
      <w:r w:rsidR="004A3382">
        <w:rPr>
          <w:rFonts w:ascii="Times New Roman" w:hAnsi="Times New Roman" w:cs="Times New Roman"/>
          <w:sz w:val="28"/>
          <w:szCs w:val="28"/>
        </w:rPr>
        <w:t xml:space="preserve"> de 2024,</w:t>
      </w:r>
      <w:r w:rsidR="00EF3192">
        <w:rPr>
          <w:rFonts w:ascii="Times New Roman" w:hAnsi="Times New Roman" w:cs="Times New Roman"/>
          <w:sz w:val="28"/>
          <w:szCs w:val="28"/>
        </w:rPr>
        <w:t xml:space="preserve"> IPSA Temp</w:t>
      </w:r>
      <w:r>
        <w:rPr>
          <w:rFonts w:ascii="Times New Roman" w:hAnsi="Times New Roman" w:cs="Times New Roman"/>
          <w:sz w:val="28"/>
          <w:szCs w:val="28"/>
        </w:rPr>
        <w:t>erley</w:t>
      </w:r>
    </w:p>
    <w:p w14:paraId="2DD1A6AC" w14:textId="5EF3DFC9" w:rsidR="00EF3192" w:rsidRDefault="00EF3192">
      <w:pPr>
        <w:rPr>
          <w:rFonts w:ascii="Times New Roman" w:hAnsi="Times New Roman" w:cs="Times New Roman"/>
          <w:sz w:val="28"/>
          <w:szCs w:val="28"/>
        </w:rPr>
      </w:pPr>
    </w:p>
    <w:p w14:paraId="4CDD10EA" w14:textId="0DA84DE2"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Agenda de actividades:</w:t>
      </w:r>
    </w:p>
    <w:p w14:paraId="0CC0942C" w14:textId="6AF19114"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w:t>
      </w:r>
    </w:p>
    <w:p w14:paraId="5057AA72" w14:textId="20BC9681"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161.1- 0</w:t>
      </w:r>
      <w:r w:rsidR="00E04188">
        <w:rPr>
          <w:rFonts w:ascii="Times New Roman" w:hAnsi="Times New Roman" w:cs="Times New Roman"/>
          <w:sz w:val="28"/>
          <w:szCs w:val="28"/>
        </w:rPr>
        <w:t>9</w:t>
      </w:r>
      <w:r>
        <w:rPr>
          <w:rFonts w:ascii="Times New Roman" w:hAnsi="Times New Roman" w:cs="Times New Roman"/>
          <w:sz w:val="28"/>
          <w:szCs w:val="28"/>
        </w:rPr>
        <w:t>:</w:t>
      </w:r>
      <w:r w:rsidR="00E04188">
        <w:rPr>
          <w:rFonts w:ascii="Times New Roman" w:hAnsi="Times New Roman" w:cs="Times New Roman"/>
          <w:sz w:val="28"/>
          <w:szCs w:val="28"/>
        </w:rPr>
        <w:t>00</w:t>
      </w:r>
      <w:r>
        <w:rPr>
          <w:rFonts w:ascii="Times New Roman" w:hAnsi="Times New Roman" w:cs="Times New Roman"/>
          <w:sz w:val="28"/>
          <w:szCs w:val="28"/>
        </w:rPr>
        <w:t>hs: Recepción, desayuno y bienvenida</w:t>
      </w:r>
    </w:p>
    <w:p w14:paraId="74CC38EC" w14:textId="4DC1B253"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161.2- 09:</w:t>
      </w:r>
      <w:r w:rsidR="00E04188">
        <w:rPr>
          <w:rFonts w:ascii="Times New Roman" w:hAnsi="Times New Roman" w:cs="Times New Roman"/>
          <w:sz w:val="28"/>
          <w:szCs w:val="28"/>
        </w:rPr>
        <w:t>45 hs: Alabanza</w:t>
      </w:r>
      <w:r>
        <w:rPr>
          <w:rFonts w:ascii="Times New Roman" w:hAnsi="Times New Roman" w:cs="Times New Roman"/>
          <w:sz w:val="28"/>
          <w:szCs w:val="28"/>
        </w:rPr>
        <w:t>, mensaje y Santa Cena</w:t>
      </w:r>
    </w:p>
    <w:p w14:paraId="56AE92A6" w14:textId="0D398572"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161.3- 10:</w:t>
      </w:r>
      <w:r w:rsidR="00E04188">
        <w:rPr>
          <w:rFonts w:ascii="Times New Roman" w:hAnsi="Times New Roman" w:cs="Times New Roman"/>
          <w:sz w:val="28"/>
          <w:szCs w:val="28"/>
        </w:rPr>
        <w:t>30</w:t>
      </w:r>
      <w:r>
        <w:rPr>
          <w:rFonts w:ascii="Times New Roman" w:hAnsi="Times New Roman" w:cs="Times New Roman"/>
          <w:sz w:val="28"/>
          <w:szCs w:val="28"/>
        </w:rPr>
        <w:t xml:space="preserve"> hs: Asistencia y Quórum </w:t>
      </w:r>
    </w:p>
    <w:p w14:paraId="0F962244" w14:textId="48EC7A4A"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161.4- 10:</w:t>
      </w:r>
      <w:r w:rsidR="00E04188">
        <w:rPr>
          <w:rFonts w:ascii="Times New Roman" w:hAnsi="Times New Roman" w:cs="Times New Roman"/>
          <w:sz w:val="28"/>
          <w:szCs w:val="28"/>
        </w:rPr>
        <w:t>35</w:t>
      </w:r>
      <w:r>
        <w:rPr>
          <w:rFonts w:ascii="Times New Roman" w:hAnsi="Times New Roman" w:cs="Times New Roman"/>
          <w:sz w:val="28"/>
          <w:szCs w:val="28"/>
        </w:rPr>
        <w:t xml:space="preserve"> hs: Aceptación de la agenda</w:t>
      </w:r>
    </w:p>
    <w:p w14:paraId="249DEDD2" w14:textId="3C8A0B8E"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161.5- 10:</w:t>
      </w:r>
      <w:r w:rsidR="00E04188">
        <w:rPr>
          <w:rFonts w:ascii="Times New Roman" w:hAnsi="Times New Roman" w:cs="Times New Roman"/>
          <w:sz w:val="28"/>
          <w:szCs w:val="28"/>
        </w:rPr>
        <w:t>40</w:t>
      </w:r>
      <w:r>
        <w:rPr>
          <w:rFonts w:ascii="Times New Roman" w:hAnsi="Times New Roman" w:cs="Times New Roman"/>
          <w:sz w:val="28"/>
          <w:szCs w:val="28"/>
        </w:rPr>
        <w:t xml:space="preserve"> hs: Aprobación Actas 158, 159 y 160</w:t>
      </w:r>
    </w:p>
    <w:p w14:paraId="77A40F0B" w14:textId="357830A9"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161.6- 10:</w:t>
      </w:r>
      <w:r w:rsidR="00E04188">
        <w:rPr>
          <w:rFonts w:ascii="Times New Roman" w:hAnsi="Times New Roman" w:cs="Times New Roman"/>
          <w:sz w:val="28"/>
          <w:szCs w:val="28"/>
        </w:rPr>
        <w:t>45</w:t>
      </w:r>
      <w:r>
        <w:rPr>
          <w:rFonts w:ascii="Times New Roman" w:hAnsi="Times New Roman" w:cs="Times New Roman"/>
          <w:sz w:val="28"/>
          <w:szCs w:val="28"/>
        </w:rPr>
        <w:t xml:space="preserve"> hs: Correspondencia</w:t>
      </w:r>
    </w:p>
    <w:p w14:paraId="1107C70F" w14:textId="29057D41" w:rsidR="00EF3192" w:rsidRDefault="00EF3192">
      <w:pPr>
        <w:rPr>
          <w:rFonts w:ascii="Times New Roman" w:hAnsi="Times New Roman" w:cs="Times New Roman"/>
          <w:sz w:val="28"/>
          <w:szCs w:val="28"/>
        </w:rPr>
      </w:pPr>
      <w:r>
        <w:rPr>
          <w:rFonts w:ascii="Times New Roman" w:hAnsi="Times New Roman" w:cs="Times New Roman"/>
          <w:sz w:val="28"/>
          <w:szCs w:val="28"/>
        </w:rPr>
        <w:t xml:space="preserve">                                          161.7- 10:</w:t>
      </w:r>
      <w:r w:rsidR="00E04188">
        <w:rPr>
          <w:rFonts w:ascii="Times New Roman" w:hAnsi="Times New Roman" w:cs="Times New Roman"/>
          <w:sz w:val="28"/>
          <w:szCs w:val="28"/>
        </w:rPr>
        <w:t>5</w:t>
      </w:r>
      <w:r w:rsidR="006F0C3A">
        <w:rPr>
          <w:rFonts w:ascii="Times New Roman" w:hAnsi="Times New Roman" w:cs="Times New Roman"/>
          <w:sz w:val="28"/>
          <w:szCs w:val="28"/>
        </w:rPr>
        <w:t>0 hs: Informe Comisión Instalación PM G. Mac Kenzie</w:t>
      </w:r>
    </w:p>
    <w:p w14:paraId="43DC475F" w14:textId="75DC790A" w:rsidR="006F0C3A" w:rsidRDefault="006F0C3A">
      <w:pPr>
        <w:rPr>
          <w:rFonts w:ascii="Times New Roman" w:hAnsi="Times New Roman" w:cs="Times New Roman"/>
          <w:sz w:val="28"/>
          <w:szCs w:val="28"/>
        </w:rPr>
      </w:pPr>
      <w:r>
        <w:rPr>
          <w:rFonts w:ascii="Times New Roman" w:hAnsi="Times New Roman" w:cs="Times New Roman"/>
          <w:sz w:val="28"/>
          <w:szCs w:val="28"/>
        </w:rPr>
        <w:t xml:space="preserve">                                          161.8- 1</w:t>
      </w:r>
      <w:r w:rsidR="00E04188">
        <w:rPr>
          <w:rFonts w:ascii="Times New Roman" w:hAnsi="Times New Roman" w:cs="Times New Roman"/>
          <w:sz w:val="28"/>
          <w:szCs w:val="28"/>
        </w:rPr>
        <w:t>1</w:t>
      </w:r>
      <w:r>
        <w:rPr>
          <w:rFonts w:ascii="Times New Roman" w:hAnsi="Times New Roman" w:cs="Times New Roman"/>
          <w:sz w:val="28"/>
          <w:szCs w:val="28"/>
        </w:rPr>
        <w:t>:</w:t>
      </w:r>
      <w:r w:rsidR="00E04188">
        <w:rPr>
          <w:rFonts w:ascii="Times New Roman" w:hAnsi="Times New Roman" w:cs="Times New Roman"/>
          <w:sz w:val="28"/>
          <w:szCs w:val="28"/>
        </w:rPr>
        <w:t>00</w:t>
      </w:r>
      <w:r>
        <w:rPr>
          <w:rFonts w:ascii="Times New Roman" w:hAnsi="Times New Roman" w:cs="Times New Roman"/>
          <w:sz w:val="28"/>
          <w:szCs w:val="28"/>
        </w:rPr>
        <w:t xml:space="preserve"> hs: Receso 15 minutos</w:t>
      </w:r>
    </w:p>
    <w:p w14:paraId="290890FC" w14:textId="0D52ED16" w:rsidR="006F0C3A" w:rsidRDefault="006F0C3A">
      <w:pPr>
        <w:rPr>
          <w:rFonts w:ascii="Times New Roman" w:hAnsi="Times New Roman" w:cs="Times New Roman"/>
          <w:sz w:val="28"/>
          <w:szCs w:val="28"/>
        </w:rPr>
      </w:pPr>
      <w:r>
        <w:rPr>
          <w:rFonts w:ascii="Times New Roman" w:hAnsi="Times New Roman" w:cs="Times New Roman"/>
          <w:sz w:val="28"/>
          <w:szCs w:val="28"/>
        </w:rPr>
        <w:t xml:space="preserve">                                          161.9- 11:</w:t>
      </w:r>
      <w:r w:rsidR="00E04188">
        <w:rPr>
          <w:rFonts w:ascii="Times New Roman" w:hAnsi="Times New Roman" w:cs="Times New Roman"/>
          <w:sz w:val="28"/>
          <w:szCs w:val="28"/>
        </w:rPr>
        <w:t>15</w:t>
      </w:r>
      <w:r>
        <w:rPr>
          <w:rFonts w:ascii="Times New Roman" w:hAnsi="Times New Roman" w:cs="Times New Roman"/>
          <w:sz w:val="28"/>
          <w:szCs w:val="28"/>
        </w:rPr>
        <w:t xml:space="preserve"> hs: Informe Comité en administración</w:t>
      </w:r>
    </w:p>
    <w:p w14:paraId="3FA5CFD6" w14:textId="370FE346" w:rsidR="006F0C3A" w:rsidRDefault="006F0C3A">
      <w:pPr>
        <w:rPr>
          <w:rFonts w:ascii="Times New Roman" w:hAnsi="Times New Roman" w:cs="Times New Roman"/>
          <w:sz w:val="28"/>
          <w:szCs w:val="28"/>
        </w:rPr>
      </w:pPr>
      <w:r>
        <w:rPr>
          <w:rFonts w:ascii="Times New Roman" w:hAnsi="Times New Roman" w:cs="Times New Roman"/>
          <w:sz w:val="28"/>
          <w:szCs w:val="28"/>
        </w:rPr>
        <w:t xml:space="preserve">                                          161.10- 11:</w:t>
      </w:r>
      <w:r w:rsidR="00E04188">
        <w:rPr>
          <w:rFonts w:ascii="Times New Roman" w:hAnsi="Times New Roman" w:cs="Times New Roman"/>
          <w:sz w:val="28"/>
          <w:szCs w:val="28"/>
        </w:rPr>
        <w:t>45</w:t>
      </w:r>
      <w:r>
        <w:rPr>
          <w:rFonts w:ascii="Times New Roman" w:hAnsi="Times New Roman" w:cs="Times New Roman"/>
          <w:sz w:val="28"/>
          <w:szCs w:val="28"/>
        </w:rPr>
        <w:t xml:space="preserve"> hs: Informe Comité Educación ITSA</w:t>
      </w:r>
    </w:p>
    <w:p w14:paraId="3E5DF70F" w14:textId="10BF9546" w:rsidR="006F0C3A" w:rsidRDefault="006F0C3A">
      <w:pPr>
        <w:rPr>
          <w:rFonts w:ascii="Times New Roman" w:hAnsi="Times New Roman" w:cs="Times New Roman"/>
          <w:sz w:val="28"/>
          <w:szCs w:val="28"/>
        </w:rPr>
      </w:pPr>
      <w:r>
        <w:rPr>
          <w:rFonts w:ascii="Times New Roman" w:hAnsi="Times New Roman" w:cs="Times New Roman"/>
          <w:sz w:val="28"/>
          <w:szCs w:val="28"/>
        </w:rPr>
        <w:t xml:space="preserve">                                          161.11- 1</w:t>
      </w:r>
      <w:r w:rsidR="00E04188">
        <w:rPr>
          <w:rFonts w:ascii="Times New Roman" w:hAnsi="Times New Roman" w:cs="Times New Roman"/>
          <w:sz w:val="28"/>
          <w:szCs w:val="28"/>
        </w:rPr>
        <w:t>2</w:t>
      </w:r>
      <w:r>
        <w:rPr>
          <w:rFonts w:ascii="Times New Roman" w:hAnsi="Times New Roman" w:cs="Times New Roman"/>
          <w:sz w:val="28"/>
          <w:szCs w:val="28"/>
        </w:rPr>
        <w:t>:</w:t>
      </w:r>
      <w:r w:rsidR="00E04188">
        <w:rPr>
          <w:rFonts w:ascii="Times New Roman" w:hAnsi="Times New Roman" w:cs="Times New Roman"/>
          <w:sz w:val="28"/>
          <w:szCs w:val="28"/>
        </w:rPr>
        <w:t>1</w:t>
      </w:r>
      <w:r>
        <w:rPr>
          <w:rFonts w:ascii="Times New Roman" w:hAnsi="Times New Roman" w:cs="Times New Roman"/>
          <w:sz w:val="28"/>
          <w:szCs w:val="28"/>
        </w:rPr>
        <w:t>5</w:t>
      </w:r>
      <w:r w:rsidR="004A3382">
        <w:rPr>
          <w:rFonts w:ascii="Times New Roman" w:hAnsi="Times New Roman" w:cs="Times New Roman"/>
          <w:sz w:val="28"/>
          <w:szCs w:val="28"/>
        </w:rPr>
        <w:t xml:space="preserve"> hs: Informe Comité Ministerial y Misiones</w:t>
      </w:r>
    </w:p>
    <w:p w14:paraId="0A6BFD55" w14:textId="1C7C2D74" w:rsidR="004A3382" w:rsidRDefault="004A3382">
      <w:pPr>
        <w:rPr>
          <w:rFonts w:ascii="Times New Roman" w:hAnsi="Times New Roman" w:cs="Times New Roman"/>
          <w:sz w:val="28"/>
          <w:szCs w:val="28"/>
        </w:rPr>
      </w:pPr>
      <w:r>
        <w:rPr>
          <w:rFonts w:ascii="Times New Roman" w:hAnsi="Times New Roman" w:cs="Times New Roman"/>
          <w:sz w:val="28"/>
          <w:szCs w:val="28"/>
        </w:rPr>
        <w:t xml:space="preserve">                                          161.12- 12:</w:t>
      </w:r>
      <w:r w:rsidR="00E04188">
        <w:rPr>
          <w:rFonts w:ascii="Times New Roman" w:hAnsi="Times New Roman" w:cs="Times New Roman"/>
          <w:sz w:val="28"/>
          <w:szCs w:val="28"/>
        </w:rPr>
        <w:t>4</w:t>
      </w:r>
      <w:r>
        <w:rPr>
          <w:rFonts w:ascii="Times New Roman" w:hAnsi="Times New Roman" w:cs="Times New Roman"/>
          <w:sz w:val="28"/>
          <w:szCs w:val="28"/>
        </w:rPr>
        <w:t xml:space="preserve">5 hs: </w:t>
      </w:r>
      <w:r w:rsidR="00E04188">
        <w:rPr>
          <w:rFonts w:ascii="Times New Roman" w:hAnsi="Times New Roman" w:cs="Times New Roman"/>
          <w:sz w:val="28"/>
          <w:szCs w:val="28"/>
        </w:rPr>
        <w:t>Entrevista a la IPSA de Temperley</w:t>
      </w:r>
    </w:p>
    <w:p w14:paraId="218A3CDD" w14:textId="4491EEBD" w:rsidR="004A3382" w:rsidRDefault="004A3382">
      <w:pPr>
        <w:rPr>
          <w:rFonts w:ascii="Times New Roman" w:hAnsi="Times New Roman" w:cs="Times New Roman"/>
          <w:sz w:val="28"/>
          <w:szCs w:val="28"/>
        </w:rPr>
      </w:pPr>
      <w:r>
        <w:rPr>
          <w:rFonts w:ascii="Times New Roman" w:hAnsi="Times New Roman" w:cs="Times New Roman"/>
          <w:sz w:val="28"/>
          <w:szCs w:val="28"/>
        </w:rPr>
        <w:t xml:space="preserve">                                          161.13- 1</w:t>
      </w:r>
      <w:r w:rsidR="00E04188">
        <w:rPr>
          <w:rFonts w:ascii="Times New Roman" w:hAnsi="Times New Roman" w:cs="Times New Roman"/>
          <w:sz w:val="28"/>
          <w:szCs w:val="28"/>
        </w:rPr>
        <w:t>3:00</w:t>
      </w:r>
      <w:r>
        <w:rPr>
          <w:rFonts w:ascii="Times New Roman" w:hAnsi="Times New Roman" w:cs="Times New Roman"/>
          <w:sz w:val="28"/>
          <w:szCs w:val="28"/>
        </w:rPr>
        <w:t xml:space="preserve"> hs: </w:t>
      </w:r>
      <w:r w:rsidR="00E04188">
        <w:rPr>
          <w:rFonts w:ascii="Times New Roman" w:hAnsi="Times New Roman" w:cs="Times New Roman"/>
          <w:sz w:val="28"/>
          <w:szCs w:val="28"/>
        </w:rPr>
        <w:t>Cierre</w:t>
      </w:r>
    </w:p>
    <w:p w14:paraId="36481EB7" w14:textId="1826B92E" w:rsidR="004A3382" w:rsidRDefault="004A3382">
      <w:pPr>
        <w:rPr>
          <w:rFonts w:ascii="Times New Roman" w:hAnsi="Times New Roman" w:cs="Times New Roman"/>
          <w:sz w:val="28"/>
          <w:szCs w:val="28"/>
        </w:rPr>
      </w:pPr>
      <w:r>
        <w:rPr>
          <w:rFonts w:ascii="Times New Roman" w:hAnsi="Times New Roman" w:cs="Times New Roman"/>
          <w:sz w:val="28"/>
          <w:szCs w:val="28"/>
        </w:rPr>
        <w:t xml:space="preserve">                                         </w:t>
      </w:r>
    </w:p>
    <w:p w14:paraId="568F609D" w14:textId="557A3E07" w:rsidR="004A3382" w:rsidRDefault="004A3382">
      <w:pPr>
        <w:rPr>
          <w:rFonts w:ascii="Times New Roman" w:hAnsi="Times New Roman" w:cs="Times New Roman"/>
          <w:sz w:val="28"/>
          <w:szCs w:val="28"/>
        </w:rPr>
      </w:pPr>
    </w:p>
    <w:p w14:paraId="4DAA67F6" w14:textId="3D8C308C" w:rsidR="004A3382" w:rsidRDefault="004A3382">
      <w:pPr>
        <w:rPr>
          <w:rFonts w:ascii="Times New Roman" w:hAnsi="Times New Roman" w:cs="Times New Roman"/>
          <w:sz w:val="28"/>
          <w:szCs w:val="28"/>
        </w:rPr>
      </w:pPr>
      <w:r>
        <w:rPr>
          <w:rFonts w:ascii="Times New Roman" w:hAnsi="Times New Roman" w:cs="Times New Roman"/>
          <w:sz w:val="28"/>
          <w:szCs w:val="28"/>
        </w:rPr>
        <w:t xml:space="preserve">     Próxima Reunión sábado 30 de noviembre de 2024 Iglesia Las Familias, </w:t>
      </w:r>
      <w:r w:rsidR="004A339F">
        <w:rPr>
          <w:rFonts w:ascii="Times New Roman" w:hAnsi="Times New Roman" w:cs="Times New Roman"/>
          <w:sz w:val="28"/>
          <w:szCs w:val="28"/>
        </w:rPr>
        <w:t>25 de mayo</w:t>
      </w:r>
      <w:r>
        <w:rPr>
          <w:rFonts w:ascii="Times New Roman" w:hAnsi="Times New Roman" w:cs="Times New Roman"/>
          <w:sz w:val="28"/>
          <w:szCs w:val="28"/>
        </w:rPr>
        <w:t xml:space="preserve"> 246</w:t>
      </w:r>
    </w:p>
    <w:p w14:paraId="5FDD5985" w14:textId="7E6B5BB9" w:rsidR="004A3382" w:rsidRDefault="004A3382">
      <w:pPr>
        <w:rPr>
          <w:rFonts w:ascii="Times New Roman" w:hAnsi="Times New Roman" w:cs="Times New Roman"/>
          <w:sz w:val="28"/>
          <w:szCs w:val="28"/>
        </w:rPr>
      </w:pPr>
      <w:r>
        <w:rPr>
          <w:rFonts w:ascii="Times New Roman" w:hAnsi="Times New Roman" w:cs="Times New Roman"/>
          <w:sz w:val="28"/>
          <w:szCs w:val="28"/>
        </w:rPr>
        <w:t xml:space="preserve">                                           Máximo Paz – Partido de Cañuelas – Buenos Aires</w:t>
      </w:r>
    </w:p>
    <w:p w14:paraId="77AABF6A" w14:textId="6C7E4568" w:rsidR="00C66767" w:rsidRDefault="00C66767">
      <w:pPr>
        <w:rPr>
          <w:rFonts w:ascii="Times New Roman" w:hAnsi="Times New Roman" w:cs="Times New Roman"/>
          <w:sz w:val="28"/>
          <w:szCs w:val="28"/>
        </w:rPr>
      </w:pPr>
    </w:p>
    <w:p w14:paraId="4339A962" w14:textId="39B0FD19" w:rsidR="00C66767" w:rsidRDefault="00C66767">
      <w:pPr>
        <w:rPr>
          <w:rFonts w:ascii="Times New Roman" w:hAnsi="Times New Roman" w:cs="Times New Roman"/>
          <w:sz w:val="28"/>
          <w:szCs w:val="28"/>
        </w:rPr>
      </w:pPr>
      <w:r>
        <w:rPr>
          <w:rFonts w:ascii="Times New Roman" w:hAnsi="Times New Roman" w:cs="Times New Roman"/>
          <w:sz w:val="28"/>
          <w:szCs w:val="28"/>
        </w:rPr>
        <w:t xml:space="preserve">161.1 </w:t>
      </w:r>
      <w:r>
        <w:rPr>
          <w:rFonts w:ascii="Times New Roman" w:hAnsi="Times New Roman" w:cs="Times New Roman"/>
          <w:sz w:val="28"/>
          <w:szCs w:val="28"/>
          <w:u w:val="single"/>
        </w:rPr>
        <w:t>Recepción, desayuno y bienvenida:</w:t>
      </w:r>
    </w:p>
    <w:p w14:paraId="55EA8BA9" w14:textId="5523AF1C" w:rsidR="00C66767" w:rsidRDefault="00C66767">
      <w:pPr>
        <w:rPr>
          <w:rFonts w:ascii="Times New Roman" w:hAnsi="Times New Roman" w:cs="Times New Roman"/>
          <w:sz w:val="28"/>
          <w:szCs w:val="28"/>
        </w:rPr>
      </w:pPr>
      <w:r>
        <w:rPr>
          <w:rFonts w:ascii="Times New Roman" w:hAnsi="Times New Roman" w:cs="Times New Roman"/>
          <w:sz w:val="28"/>
          <w:szCs w:val="28"/>
        </w:rPr>
        <w:t xml:space="preserve">           Los hermanos de Temperley nos reciben con mucha alegría y saboreamos un rico desayuno.</w:t>
      </w:r>
    </w:p>
    <w:p w14:paraId="5501AB4C" w14:textId="28C0E9D6" w:rsidR="00C66767" w:rsidRDefault="00C66767">
      <w:pPr>
        <w:rPr>
          <w:rFonts w:ascii="Times New Roman" w:hAnsi="Times New Roman" w:cs="Times New Roman"/>
          <w:sz w:val="28"/>
          <w:szCs w:val="28"/>
        </w:rPr>
      </w:pPr>
      <w:r>
        <w:rPr>
          <w:rFonts w:ascii="Times New Roman" w:hAnsi="Times New Roman" w:cs="Times New Roman"/>
          <w:sz w:val="28"/>
          <w:szCs w:val="28"/>
        </w:rPr>
        <w:lastRenderedPageBreak/>
        <w:t xml:space="preserve">161.2 </w:t>
      </w:r>
      <w:r>
        <w:rPr>
          <w:rFonts w:ascii="Times New Roman" w:hAnsi="Times New Roman" w:cs="Times New Roman"/>
          <w:sz w:val="28"/>
          <w:szCs w:val="28"/>
          <w:u w:val="single"/>
        </w:rPr>
        <w:t>Alabanza, mensaje y Santa Cena:</w:t>
      </w:r>
    </w:p>
    <w:p w14:paraId="0BD77875" w14:textId="38F395E4" w:rsidR="00C66767" w:rsidRDefault="00C66767">
      <w:pPr>
        <w:rPr>
          <w:rFonts w:ascii="Times New Roman" w:hAnsi="Times New Roman" w:cs="Times New Roman"/>
          <w:sz w:val="28"/>
          <w:szCs w:val="28"/>
        </w:rPr>
      </w:pPr>
      <w:r>
        <w:rPr>
          <w:rFonts w:ascii="Times New Roman" w:hAnsi="Times New Roman" w:cs="Times New Roman"/>
          <w:sz w:val="28"/>
          <w:szCs w:val="28"/>
        </w:rPr>
        <w:t xml:space="preserve">          Luego de adorar a nuestro Padre Celestial gracias a los músicos que ejecutaron unas hermosas alabanzas el PM Marcos Ruiz Andrade nos da un mensaje reflexivo basándose en la lectura del </w:t>
      </w:r>
      <w:r w:rsidR="002646C4">
        <w:rPr>
          <w:rFonts w:ascii="Times New Roman" w:hAnsi="Times New Roman" w:cs="Times New Roman"/>
          <w:sz w:val="28"/>
          <w:szCs w:val="28"/>
        </w:rPr>
        <w:t>libro</w:t>
      </w:r>
      <w:r w:rsidR="004A339F">
        <w:rPr>
          <w:rFonts w:ascii="Times New Roman" w:hAnsi="Times New Roman" w:cs="Times New Roman"/>
          <w:sz w:val="28"/>
          <w:szCs w:val="28"/>
        </w:rPr>
        <w:t xml:space="preserve"> de</w:t>
      </w:r>
      <w:r w:rsidR="002646C4">
        <w:rPr>
          <w:rFonts w:ascii="Times New Roman" w:hAnsi="Times New Roman" w:cs="Times New Roman"/>
          <w:sz w:val="28"/>
          <w:szCs w:val="28"/>
        </w:rPr>
        <w:t xml:space="preserve"> </w:t>
      </w:r>
      <w:r w:rsidR="008A7D25">
        <w:rPr>
          <w:rFonts w:ascii="Times New Roman" w:hAnsi="Times New Roman" w:cs="Times New Roman"/>
          <w:sz w:val="28"/>
          <w:szCs w:val="28"/>
        </w:rPr>
        <w:t>Amos capítulo 3</w:t>
      </w:r>
      <w:r w:rsidR="00EC7C23">
        <w:rPr>
          <w:rFonts w:ascii="Times New Roman" w:hAnsi="Times New Roman" w:cs="Times New Roman"/>
          <w:sz w:val="28"/>
          <w:szCs w:val="28"/>
        </w:rPr>
        <w:t xml:space="preserve"> Versículo 1</w:t>
      </w:r>
      <w:r w:rsidR="001F407D">
        <w:rPr>
          <w:rFonts w:ascii="Times New Roman" w:hAnsi="Times New Roman" w:cs="Times New Roman"/>
          <w:sz w:val="28"/>
          <w:szCs w:val="28"/>
        </w:rPr>
        <w:t xml:space="preserve"> al 8,</w:t>
      </w:r>
      <w:r w:rsidR="008A7D25">
        <w:rPr>
          <w:rFonts w:ascii="Times New Roman" w:hAnsi="Times New Roman" w:cs="Times New Roman"/>
          <w:sz w:val="28"/>
          <w:szCs w:val="28"/>
        </w:rPr>
        <w:t xml:space="preserve"> </w:t>
      </w:r>
      <w:r w:rsidR="00EC7C23">
        <w:rPr>
          <w:rFonts w:ascii="Times New Roman" w:hAnsi="Times New Roman" w:cs="Times New Roman"/>
          <w:sz w:val="28"/>
          <w:szCs w:val="28"/>
        </w:rPr>
        <w:t>Que es lo que nos trasmite Dios, nos recuerda que Dios nos elegio de todas las naciones de la tierra elegidos para ser portadores d</w:t>
      </w:r>
      <w:r w:rsidR="001F407D">
        <w:rPr>
          <w:rFonts w:ascii="Times New Roman" w:hAnsi="Times New Roman" w:cs="Times New Roman"/>
          <w:sz w:val="28"/>
          <w:szCs w:val="28"/>
        </w:rPr>
        <w:t>e</w:t>
      </w:r>
      <w:r w:rsidR="00EC7C23">
        <w:rPr>
          <w:rFonts w:ascii="Times New Roman" w:hAnsi="Times New Roman" w:cs="Times New Roman"/>
          <w:sz w:val="28"/>
          <w:szCs w:val="28"/>
        </w:rPr>
        <w:t xml:space="preserve"> un mensaje distintivo</w:t>
      </w:r>
      <w:r w:rsidR="001F407D">
        <w:rPr>
          <w:rFonts w:ascii="Times New Roman" w:hAnsi="Times New Roman" w:cs="Times New Roman"/>
          <w:sz w:val="28"/>
          <w:szCs w:val="28"/>
        </w:rPr>
        <w:t>; ciertamente el Señor no hace nada sin revelar sus secretos a sus siervos. Dios Habla y define desde el principio en dar</w:t>
      </w:r>
      <w:r w:rsidR="00125DDD">
        <w:rPr>
          <w:rFonts w:ascii="Times New Roman" w:hAnsi="Times New Roman" w:cs="Times New Roman"/>
          <w:sz w:val="28"/>
          <w:szCs w:val="28"/>
        </w:rPr>
        <w:t xml:space="preserve"> un especial</w:t>
      </w:r>
      <w:r w:rsidR="001F407D">
        <w:rPr>
          <w:rFonts w:ascii="Times New Roman" w:hAnsi="Times New Roman" w:cs="Times New Roman"/>
          <w:sz w:val="28"/>
          <w:szCs w:val="28"/>
        </w:rPr>
        <w:t xml:space="preserve"> cuidado a los niños, a las viudas y huérfanos, </w:t>
      </w:r>
      <w:r w:rsidR="00125DDD">
        <w:rPr>
          <w:rFonts w:ascii="Times New Roman" w:hAnsi="Times New Roman" w:cs="Times New Roman"/>
          <w:sz w:val="28"/>
          <w:szCs w:val="28"/>
        </w:rPr>
        <w:t xml:space="preserve">en la tradición reformada entendemos que el don profético sigue vigente en la predicación a través de su palabra, tenemos la autoridad para exponerla ya que Cristo mismo envió Apóstoles, profetas, evangelistas, maestros y pastores. Nos invita </w:t>
      </w:r>
      <w:r w:rsidR="007B0746">
        <w:rPr>
          <w:rFonts w:ascii="Times New Roman" w:hAnsi="Times New Roman" w:cs="Times New Roman"/>
          <w:sz w:val="28"/>
          <w:szCs w:val="28"/>
        </w:rPr>
        <w:t>a que nuestro horizonte a la hora de predicar sea este ¿Qué quiere Dios comunicar a su iglesia?</w:t>
      </w:r>
      <w:r w:rsidR="001F407D">
        <w:rPr>
          <w:rFonts w:ascii="Times New Roman" w:hAnsi="Times New Roman" w:cs="Times New Roman"/>
          <w:sz w:val="28"/>
          <w:szCs w:val="28"/>
        </w:rPr>
        <w:t xml:space="preserve"> </w:t>
      </w:r>
      <w:r>
        <w:rPr>
          <w:rFonts w:ascii="Times New Roman" w:hAnsi="Times New Roman" w:cs="Times New Roman"/>
          <w:sz w:val="28"/>
          <w:szCs w:val="28"/>
        </w:rPr>
        <w:t xml:space="preserve"> </w:t>
      </w:r>
      <w:r w:rsidR="007B0746">
        <w:rPr>
          <w:rFonts w:ascii="Times New Roman" w:hAnsi="Times New Roman" w:cs="Times New Roman"/>
          <w:sz w:val="28"/>
          <w:szCs w:val="28"/>
        </w:rPr>
        <w:t>L</w:t>
      </w:r>
      <w:r>
        <w:rPr>
          <w:rFonts w:ascii="Times New Roman" w:hAnsi="Times New Roman" w:cs="Times New Roman"/>
          <w:sz w:val="28"/>
          <w:szCs w:val="28"/>
        </w:rPr>
        <w:t>uego</w:t>
      </w:r>
      <w:r w:rsidR="007B0746">
        <w:rPr>
          <w:rFonts w:ascii="Times New Roman" w:hAnsi="Times New Roman" w:cs="Times New Roman"/>
          <w:sz w:val="28"/>
          <w:szCs w:val="28"/>
        </w:rPr>
        <w:t xml:space="preserve"> el PM Jorge Lumsdem</w:t>
      </w:r>
      <w:r>
        <w:rPr>
          <w:rFonts w:ascii="Times New Roman" w:hAnsi="Times New Roman" w:cs="Times New Roman"/>
          <w:sz w:val="28"/>
          <w:szCs w:val="28"/>
        </w:rPr>
        <w:t xml:space="preserve"> sirve la Santa Cena </w:t>
      </w:r>
      <w:r w:rsidR="002646C4">
        <w:rPr>
          <w:rFonts w:ascii="Times New Roman" w:hAnsi="Times New Roman" w:cs="Times New Roman"/>
          <w:sz w:val="28"/>
          <w:szCs w:val="28"/>
        </w:rPr>
        <w:t xml:space="preserve">junto a los PG </w:t>
      </w:r>
      <w:r w:rsidR="007B0746">
        <w:rPr>
          <w:rFonts w:ascii="Times New Roman" w:hAnsi="Times New Roman" w:cs="Times New Roman"/>
          <w:sz w:val="28"/>
          <w:szCs w:val="28"/>
        </w:rPr>
        <w:t xml:space="preserve">de la IPSA </w:t>
      </w:r>
      <w:proofErr w:type="gramStart"/>
      <w:r w:rsidR="007B0746">
        <w:rPr>
          <w:rFonts w:ascii="Times New Roman" w:hAnsi="Times New Roman" w:cs="Times New Roman"/>
          <w:sz w:val="28"/>
          <w:szCs w:val="28"/>
        </w:rPr>
        <w:t>de  Monte</w:t>
      </w:r>
      <w:proofErr w:type="gramEnd"/>
      <w:r w:rsidR="007B0746">
        <w:rPr>
          <w:rFonts w:ascii="Times New Roman" w:hAnsi="Times New Roman" w:cs="Times New Roman"/>
          <w:sz w:val="28"/>
          <w:szCs w:val="28"/>
        </w:rPr>
        <w:t xml:space="preserve"> Grande</w:t>
      </w:r>
    </w:p>
    <w:p w14:paraId="0F1C950A" w14:textId="38E9418F" w:rsidR="002646C4" w:rsidRDefault="002646C4">
      <w:pPr>
        <w:rPr>
          <w:rFonts w:ascii="Times New Roman" w:hAnsi="Times New Roman" w:cs="Times New Roman"/>
          <w:sz w:val="28"/>
          <w:szCs w:val="28"/>
        </w:rPr>
      </w:pPr>
      <w:r>
        <w:rPr>
          <w:rFonts w:ascii="Times New Roman" w:hAnsi="Times New Roman" w:cs="Times New Roman"/>
          <w:sz w:val="28"/>
          <w:szCs w:val="28"/>
        </w:rPr>
        <w:t xml:space="preserve">161.3 </w:t>
      </w:r>
      <w:r>
        <w:rPr>
          <w:rFonts w:ascii="Times New Roman" w:hAnsi="Times New Roman" w:cs="Times New Roman"/>
          <w:sz w:val="28"/>
          <w:szCs w:val="28"/>
          <w:u w:val="single"/>
        </w:rPr>
        <w:t>Asistencia y Quórum:</w:t>
      </w:r>
    </w:p>
    <w:p w14:paraId="6784CBAF" w14:textId="33B79829" w:rsidR="002646C4" w:rsidRPr="002646C4" w:rsidRDefault="002646C4">
      <w:pPr>
        <w:rPr>
          <w:rFonts w:ascii="Times New Roman" w:hAnsi="Times New Roman" w:cs="Times New Roman"/>
          <w:sz w:val="28"/>
          <w:szCs w:val="28"/>
        </w:rPr>
      </w:pPr>
      <w:r>
        <w:rPr>
          <w:rFonts w:ascii="Times New Roman" w:hAnsi="Times New Roman" w:cs="Times New Roman"/>
          <w:sz w:val="28"/>
          <w:szCs w:val="28"/>
        </w:rPr>
        <w:t>El Sr. Moderador consulta al secretario sobre el Quórum, y el secretario le confirma que hay Quórum para comenzar la reunión y se da comienzo a la misma.</w:t>
      </w:r>
    </w:p>
    <w:p w14:paraId="437F8DE9" w14:textId="47F8E28D" w:rsidR="002646C4" w:rsidRDefault="002646C4">
      <w:pPr>
        <w:rPr>
          <w:rFonts w:ascii="Times New Roman" w:hAnsi="Times New Roman" w:cs="Times New Roman"/>
          <w:sz w:val="28"/>
          <w:szCs w:val="28"/>
        </w:rPr>
      </w:pPr>
      <w:r>
        <w:rPr>
          <w:rFonts w:ascii="Times New Roman" w:hAnsi="Times New Roman" w:cs="Times New Roman"/>
          <w:sz w:val="28"/>
          <w:szCs w:val="28"/>
        </w:rPr>
        <w:t xml:space="preserve">         Se encuentran presentes con voz y voto:</w:t>
      </w:r>
    </w:p>
    <w:p w14:paraId="32181E0E" w14:textId="68F9B3FE" w:rsidR="002646C4" w:rsidRDefault="002646C4">
      <w:pPr>
        <w:rPr>
          <w:rFonts w:ascii="Times New Roman" w:hAnsi="Times New Roman" w:cs="Times New Roman"/>
          <w:sz w:val="28"/>
          <w:szCs w:val="28"/>
        </w:rPr>
      </w:pPr>
      <w:r>
        <w:rPr>
          <w:rFonts w:ascii="Times New Roman" w:hAnsi="Times New Roman" w:cs="Times New Roman"/>
          <w:sz w:val="28"/>
          <w:szCs w:val="28"/>
        </w:rPr>
        <w:t>Belgrano:</w:t>
      </w:r>
      <w:r w:rsidR="004A339F">
        <w:rPr>
          <w:rFonts w:ascii="Times New Roman" w:hAnsi="Times New Roman" w:cs="Times New Roman"/>
          <w:sz w:val="28"/>
          <w:szCs w:val="28"/>
        </w:rPr>
        <w:t xml:space="preserve"> PM Marco Passión </w:t>
      </w:r>
    </w:p>
    <w:p w14:paraId="7A6B1DAF" w14:textId="7A5EB044" w:rsidR="004A339F" w:rsidRDefault="002646C4">
      <w:pPr>
        <w:rPr>
          <w:rFonts w:ascii="Times New Roman" w:hAnsi="Times New Roman" w:cs="Times New Roman"/>
          <w:sz w:val="28"/>
          <w:szCs w:val="28"/>
        </w:rPr>
      </w:pPr>
      <w:r>
        <w:rPr>
          <w:rFonts w:ascii="Times New Roman" w:hAnsi="Times New Roman" w:cs="Times New Roman"/>
          <w:sz w:val="28"/>
          <w:szCs w:val="28"/>
        </w:rPr>
        <w:t>Chascomús:</w:t>
      </w:r>
      <w:r w:rsidR="004A339F">
        <w:rPr>
          <w:rFonts w:ascii="Times New Roman" w:hAnsi="Times New Roman" w:cs="Times New Roman"/>
          <w:sz w:val="28"/>
          <w:szCs w:val="28"/>
        </w:rPr>
        <w:t xml:space="preserve"> PM Julián Blanco (vía zoom)</w:t>
      </w:r>
    </w:p>
    <w:p w14:paraId="11FC5BA4" w14:textId="078AF7CA" w:rsidR="002646C4" w:rsidRDefault="002646C4">
      <w:pPr>
        <w:rPr>
          <w:rFonts w:ascii="Times New Roman" w:hAnsi="Times New Roman" w:cs="Times New Roman"/>
          <w:sz w:val="28"/>
          <w:szCs w:val="28"/>
        </w:rPr>
      </w:pPr>
      <w:r>
        <w:rPr>
          <w:rFonts w:ascii="Times New Roman" w:hAnsi="Times New Roman" w:cs="Times New Roman"/>
          <w:sz w:val="28"/>
          <w:szCs w:val="28"/>
        </w:rPr>
        <w:t>Escalada:</w:t>
      </w:r>
      <w:r w:rsidR="004A339F">
        <w:rPr>
          <w:rFonts w:ascii="Times New Roman" w:hAnsi="Times New Roman" w:cs="Times New Roman"/>
          <w:sz w:val="28"/>
          <w:szCs w:val="28"/>
        </w:rPr>
        <w:t xml:space="preserve"> PG Ana Tognacca – PG Cathy Ogdon</w:t>
      </w:r>
      <w:r w:rsidR="008A7D25">
        <w:rPr>
          <w:rFonts w:ascii="Times New Roman" w:hAnsi="Times New Roman" w:cs="Times New Roman"/>
          <w:sz w:val="28"/>
          <w:szCs w:val="28"/>
        </w:rPr>
        <w:t>- PG Ricardo Luna (secretario PSA)</w:t>
      </w:r>
      <w:r w:rsidR="004A339F">
        <w:rPr>
          <w:rFonts w:ascii="Times New Roman" w:hAnsi="Times New Roman" w:cs="Times New Roman"/>
          <w:sz w:val="28"/>
          <w:szCs w:val="28"/>
        </w:rPr>
        <w:t xml:space="preserve">  </w:t>
      </w:r>
    </w:p>
    <w:p w14:paraId="4C12FD5B" w14:textId="1309A378" w:rsidR="002646C4" w:rsidRDefault="002646C4">
      <w:pPr>
        <w:rPr>
          <w:rFonts w:ascii="Times New Roman" w:hAnsi="Times New Roman" w:cs="Times New Roman"/>
          <w:sz w:val="28"/>
          <w:szCs w:val="28"/>
        </w:rPr>
      </w:pPr>
      <w:r>
        <w:rPr>
          <w:rFonts w:ascii="Times New Roman" w:hAnsi="Times New Roman" w:cs="Times New Roman"/>
          <w:sz w:val="28"/>
          <w:szCs w:val="28"/>
        </w:rPr>
        <w:t>La Misión:</w:t>
      </w:r>
      <w:r w:rsidR="004A339F">
        <w:rPr>
          <w:rFonts w:ascii="Times New Roman" w:hAnsi="Times New Roman" w:cs="Times New Roman"/>
          <w:sz w:val="28"/>
          <w:szCs w:val="28"/>
        </w:rPr>
        <w:t xml:space="preserve"> PG Eber de la Cruz Peña – PG Kyle Zimmerman </w:t>
      </w:r>
    </w:p>
    <w:p w14:paraId="1D0BDAA9" w14:textId="4AFF2221" w:rsidR="002646C4" w:rsidRDefault="002646C4">
      <w:pPr>
        <w:rPr>
          <w:rFonts w:ascii="Times New Roman" w:hAnsi="Times New Roman" w:cs="Times New Roman"/>
          <w:sz w:val="28"/>
          <w:szCs w:val="28"/>
        </w:rPr>
      </w:pPr>
      <w:r>
        <w:rPr>
          <w:rFonts w:ascii="Times New Roman" w:hAnsi="Times New Roman" w:cs="Times New Roman"/>
          <w:sz w:val="28"/>
          <w:szCs w:val="28"/>
        </w:rPr>
        <w:t>Monte Grande:</w:t>
      </w:r>
      <w:r w:rsidR="004A339F">
        <w:rPr>
          <w:rFonts w:ascii="Times New Roman" w:hAnsi="Times New Roman" w:cs="Times New Roman"/>
          <w:sz w:val="28"/>
          <w:szCs w:val="28"/>
        </w:rPr>
        <w:t xml:space="preserve"> PG Gabriel Sciarillo – PG Néstor Navas – PG Stiven Chocce  </w:t>
      </w:r>
    </w:p>
    <w:p w14:paraId="11F4C09D" w14:textId="7C27C207" w:rsidR="002646C4" w:rsidRDefault="002646C4">
      <w:pPr>
        <w:rPr>
          <w:rFonts w:ascii="Times New Roman" w:hAnsi="Times New Roman" w:cs="Times New Roman"/>
          <w:sz w:val="28"/>
          <w:szCs w:val="28"/>
        </w:rPr>
      </w:pPr>
      <w:r>
        <w:rPr>
          <w:rFonts w:ascii="Times New Roman" w:hAnsi="Times New Roman" w:cs="Times New Roman"/>
          <w:sz w:val="28"/>
          <w:szCs w:val="28"/>
        </w:rPr>
        <w:t>Olivos- Centro:</w:t>
      </w:r>
      <w:r w:rsidR="008A7D25">
        <w:rPr>
          <w:rFonts w:ascii="Times New Roman" w:hAnsi="Times New Roman" w:cs="Times New Roman"/>
          <w:sz w:val="28"/>
          <w:szCs w:val="28"/>
        </w:rPr>
        <w:t xml:space="preserve"> </w:t>
      </w:r>
      <w:r w:rsidR="004A339F">
        <w:rPr>
          <w:rFonts w:ascii="Times New Roman" w:hAnsi="Times New Roman" w:cs="Times New Roman"/>
          <w:sz w:val="28"/>
          <w:szCs w:val="28"/>
        </w:rPr>
        <w:t>PM Jorge Torres</w:t>
      </w:r>
      <w:r w:rsidR="008A7D25">
        <w:rPr>
          <w:rFonts w:ascii="Times New Roman" w:hAnsi="Times New Roman" w:cs="Times New Roman"/>
          <w:sz w:val="28"/>
          <w:szCs w:val="28"/>
        </w:rPr>
        <w:t xml:space="preserve"> – PG Douglas Robertson </w:t>
      </w:r>
    </w:p>
    <w:p w14:paraId="353637F9" w14:textId="6AACCC87" w:rsidR="002646C4" w:rsidRDefault="002646C4">
      <w:pPr>
        <w:rPr>
          <w:rFonts w:ascii="Times New Roman" w:hAnsi="Times New Roman" w:cs="Times New Roman"/>
          <w:sz w:val="28"/>
          <w:szCs w:val="28"/>
        </w:rPr>
      </w:pPr>
      <w:r>
        <w:rPr>
          <w:rFonts w:ascii="Times New Roman" w:hAnsi="Times New Roman" w:cs="Times New Roman"/>
          <w:sz w:val="28"/>
          <w:szCs w:val="28"/>
        </w:rPr>
        <w:t>Padua:</w:t>
      </w:r>
      <w:r w:rsidR="008A7D25">
        <w:rPr>
          <w:rFonts w:ascii="Times New Roman" w:hAnsi="Times New Roman" w:cs="Times New Roman"/>
          <w:sz w:val="28"/>
          <w:szCs w:val="28"/>
        </w:rPr>
        <w:t xml:space="preserve"> PG Ana Barriola (vía zoom)</w:t>
      </w:r>
    </w:p>
    <w:p w14:paraId="77812318" w14:textId="2AA5A613" w:rsidR="002646C4" w:rsidRDefault="002646C4">
      <w:pPr>
        <w:rPr>
          <w:rFonts w:ascii="Times New Roman" w:hAnsi="Times New Roman" w:cs="Times New Roman"/>
          <w:sz w:val="28"/>
          <w:szCs w:val="28"/>
        </w:rPr>
      </w:pPr>
      <w:r>
        <w:rPr>
          <w:rFonts w:ascii="Times New Roman" w:hAnsi="Times New Roman" w:cs="Times New Roman"/>
          <w:sz w:val="28"/>
          <w:szCs w:val="28"/>
        </w:rPr>
        <w:t>Quilmes:</w:t>
      </w:r>
      <w:r w:rsidR="008A7D25">
        <w:rPr>
          <w:rFonts w:ascii="Times New Roman" w:hAnsi="Times New Roman" w:cs="Times New Roman"/>
          <w:sz w:val="28"/>
          <w:szCs w:val="28"/>
        </w:rPr>
        <w:t xml:space="preserve"> PM Ezequiel Ramil – PG Susana Cintioni </w:t>
      </w:r>
    </w:p>
    <w:p w14:paraId="2CD7D6C6" w14:textId="47276C94" w:rsidR="002646C4" w:rsidRDefault="002646C4">
      <w:pPr>
        <w:rPr>
          <w:rFonts w:ascii="Times New Roman" w:hAnsi="Times New Roman" w:cs="Times New Roman"/>
          <w:sz w:val="28"/>
          <w:szCs w:val="28"/>
        </w:rPr>
      </w:pPr>
      <w:r>
        <w:rPr>
          <w:rFonts w:ascii="Times New Roman" w:hAnsi="Times New Roman" w:cs="Times New Roman"/>
          <w:sz w:val="28"/>
          <w:szCs w:val="28"/>
        </w:rPr>
        <w:t>Temperley:</w:t>
      </w:r>
      <w:r w:rsidR="008A7D25">
        <w:rPr>
          <w:rFonts w:ascii="Times New Roman" w:hAnsi="Times New Roman" w:cs="Times New Roman"/>
          <w:sz w:val="28"/>
          <w:szCs w:val="28"/>
        </w:rPr>
        <w:t xml:space="preserve"> PM Marcos Ruiz Andrade – PG Laura Abramovich – PG Walter Guiriani – PG Eduardo Malara – PG Carmelo D’alessandro  </w:t>
      </w:r>
    </w:p>
    <w:p w14:paraId="3160BC83" w14:textId="70923727" w:rsidR="002646C4" w:rsidRDefault="002646C4">
      <w:pPr>
        <w:rPr>
          <w:rFonts w:ascii="Times New Roman" w:hAnsi="Times New Roman" w:cs="Times New Roman"/>
          <w:sz w:val="28"/>
          <w:szCs w:val="28"/>
        </w:rPr>
      </w:pPr>
      <w:r>
        <w:rPr>
          <w:rFonts w:ascii="Times New Roman" w:hAnsi="Times New Roman" w:cs="Times New Roman"/>
          <w:sz w:val="28"/>
          <w:szCs w:val="28"/>
        </w:rPr>
        <w:t>Sin Llamado:</w:t>
      </w:r>
      <w:r w:rsidR="008A7D25">
        <w:rPr>
          <w:rFonts w:ascii="Times New Roman" w:hAnsi="Times New Roman" w:cs="Times New Roman"/>
          <w:sz w:val="28"/>
          <w:szCs w:val="28"/>
        </w:rPr>
        <w:t xml:space="preserve"> PM Julio López – PM Jorge Lumsdem – PM Adrián Pico</w:t>
      </w:r>
      <w:r w:rsidR="007B0746">
        <w:rPr>
          <w:rFonts w:ascii="Times New Roman" w:hAnsi="Times New Roman" w:cs="Times New Roman"/>
          <w:sz w:val="28"/>
          <w:szCs w:val="28"/>
        </w:rPr>
        <w:t>- PM Freddie Berk</w:t>
      </w:r>
      <w:r w:rsidR="008A7D25">
        <w:rPr>
          <w:rFonts w:ascii="Times New Roman" w:hAnsi="Times New Roman" w:cs="Times New Roman"/>
          <w:sz w:val="28"/>
          <w:szCs w:val="28"/>
        </w:rPr>
        <w:t xml:space="preserve"> </w:t>
      </w:r>
      <w:r w:rsidR="007B0746">
        <w:rPr>
          <w:rFonts w:ascii="Times New Roman" w:hAnsi="Times New Roman" w:cs="Times New Roman"/>
          <w:sz w:val="28"/>
          <w:szCs w:val="28"/>
        </w:rPr>
        <w:t>(vía zoom)</w:t>
      </w:r>
      <w:r w:rsidR="00AB6834">
        <w:rPr>
          <w:rFonts w:ascii="Times New Roman" w:hAnsi="Times New Roman" w:cs="Times New Roman"/>
          <w:sz w:val="28"/>
          <w:szCs w:val="28"/>
        </w:rPr>
        <w:t xml:space="preserve"> PM Caleb Fernández (vía zoom)</w:t>
      </w:r>
    </w:p>
    <w:p w14:paraId="01BD724B" w14:textId="57FDDDF1" w:rsidR="002646C4" w:rsidRDefault="002646C4">
      <w:pPr>
        <w:rPr>
          <w:rFonts w:ascii="Times New Roman" w:hAnsi="Times New Roman" w:cs="Times New Roman"/>
          <w:sz w:val="28"/>
          <w:szCs w:val="28"/>
        </w:rPr>
      </w:pPr>
      <w:r>
        <w:rPr>
          <w:rFonts w:ascii="Times New Roman" w:hAnsi="Times New Roman" w:cs="Times New Roman"/>
          <w:sz w:val="28"/>
          <w:szCs w:val="28"/>
        </w:rPr>
        <w:t>Total, con voz y voto:</w:t>
      </w:r>
      <w:r w:rsidR="008A7D25">
        <w:rPr>
          <w:rFonts w:ascii="Times New Roman" w:hAnsi="Times New Roman" w:cs="Times New Roman"/>
          <w:sz w:val="28"/>
          <w:szCs w:val="28"/>
        </w:rPr>
        <w:t xml:space="preserve"> 2</w:t>
      </w:r>
      <w:r w:rsidR="00AB6834">
        <w:rPr>
          <w:rFonts w:ascii="Times New Roman" w:hAnsi="Times New Roman" w:cs="Times New Roman"/>
          <w:sz w:val="28"/>
          <w:szCs w:val="28"/>
        </w:rPr>
        <w:t>5</w:t>
      </w:r>
      <w:r w:rsidR="008A7D25">
        <w:rPr>
          <w:rFonts w:ascii="Times New Roman" w:hAnsi="Times New Roman" w:cs="Times New Roman"/>
          <w:sz w:val="28"/>
          <w:szCs w:val="28"/>
        </w:rPr>
        <w:t xml:space="preserve"> (</w:t>
      </w:r>
      <w:r w:rsidR="00AB6834">
        <w:rPr>
          <w:rFonts w:ascii="Times New Roman" w:hAnsi="Times New Roman" w:cs="Times New Roman"/>
          <w:sz w:val="28"/>
          <w:szCs w:val="28"/>
        </w:rPr>
        <w:t>10</w:t>
      </w:r>
      <w:r w:rsidR="007B0746">
        <w:rPr>
          <w:rFonts w:ascii="Times New Roman" w:hAnsi="Times New Roman" w:cs="Times New Roman"/>
          <w:sz w:val="28"/>
          <w:szCs w:val="28"/>
        </w:rPr>
        <w:t xml:space="preserve"> PM-15 PG)</w:t>
      </w:r>
    </w:p>
    <w:p w14:paraId="059D95AD" w14:textId="6596A3C1" w:rsidR="007B0746" w:rsidRDefault="007B0746">
      <w:pPr>
        <w:rPr>
          <w:rFonts w:ascii="Times New Roman" w:hAnsi="Times New Roman" w:cs="Times New Roman"/>
          <w:sz w:val="28"/>
          <w:szCs w:val="28"/>
        </w:rPr>
      </w:pPr>
      <w:r>
        <w:rPr>
          <w:rFonts w:ascii="Times New Roman" w:hAnsi="Times New Roman" w:cs="Times New Roman"/>
          <w:sz w:val="28"/>
          <w:szCs w:val="28"/>
        </w:rPr>
        <w:t xml:space="preserve">Ausentes con aviso: PM Omar Morales (Plátanos) PM Marcelo Robles (La Misión) PM Silvio Camacho (Padua) PM Guillermo Mac Kenzie (Olivos – Centro) PM Alejandro Texeira (Olivos – Centro) PM Ángel Gabrielli (Misión Benavidez) </w:t>
      </w:r>
    </w:p>
    <w:p w14:paraId="5F1500D9" w14:textId="529773CA" w:rsidR="007B0746" w:rsidRDefault="007B0746">
      <w:pPr>
        <w:rPr>
          <w:rFonts w:ascii="Times New Roman" w:hAnsi="Times New Roman" w:cs="Times New Roman"/>
          <w:sz w:val="28"/>
          <w:szCs w:val="28"/>
        </w:rPr>
      </w:pPr>
      <w:r>
        <w:rPr>
          <w:rFonts w:ascii="Times New Roman" w:hAnsi="Times New Roman" w:cs="Times New Roman"/>
          <w:sz w:val="28"/>
          <w:szCs w:val="28"/>
        </w:rPr>
        <w:t>Ausentes sin aviso: PM Reinaldo Caparelli (Sin Heng) – PM Alberto Roldan (Sin llamado)</w:t>
      </w:r>
      <w:r w:rsidR="00AB6834">
        <w:rPr>
          <w:rFonts w:ascii="Times New Roman" w:hAnsi="Times New Roman" w:cs="Times New Roman"/>
          <w:sz w:val="28"/>
          <w:szCs w:val="28"/>
        </w:rPr>
        <w:t xml:space="preserve"> PM Cristian Pesce (sin llamado)</w:t>
      </w:r>
    </w:p>
    <w:p w14:paraId="09438115" w14:textId="1741F6B5" w:rsidR="002646C4" w:rsidRDefault="002646C4">
      <w:pPr>
        <w:rPr>
          <w:rFonts w:ascii="Times New Roman" w:hAnsi="Times New Roman" w:cs="Times New Roman"/>
          <w:sz w:val="28"/>
          <w:szCs w:val="28"/>
        </w:rPr>
      </w:pPr>
      <w:r>
        <w:rPr>
          <w:rFonts w:ascii="Times New Roman" w:hAnsi="Times New Roman" w:cs="Times New Roman"/>
          <w:sz w:val="28"/>
          <w:szCs w:val="28"/>
        </w:rPr>
        <w:t>También se encuentran presentes:</w:t>
      </w:r>
    </w:p>
    <w:p w14:paraId="58A24DED" w14:textId="47FF30A8" w:rsidR="00AB6834" w:rsidRDefault="00AB6834">
      <w:pPr>
        <w:rPr>
          <w:rFonts w:ascii="Times New Roman" w:hAnsi="Times New Roman" w:cs="Times New Roman"/>
          <w:sz w:val="28"/>
          <w:szCs w:val="28"/>
        </w:rPr>
      </w:pPr>
      <w:r>
        <w:rPr>
          <w:rFonts w:ascii="Times New Roman" w:hAnsi="Times New Roman" w:cs="Times New Roman"/>
          <w:sz w:val="28"/>
          <w:szCs w:val="28"/>
        </w:rPr>
        <w:lastRenderedPageBreak/>
        <w:t xml:space="preserve">PG Sergio Rivas (Máximo Paz) PG Doris Veliz (Máximo Paz) PG Patricia Martínez (Urdinarrain vía zoom) </w:t>
      </w:r>
      <w:r w:rsidR="00217445">
        <w:rPr>
          <w:rFonts w:ascii="Times New Roman" w:hAnsi="Times New Roman" w:cs="Times New Roman"/>
          <w:sz w:val="28"/>
          <w:szCs w:val="28"/>
        </w:rPr>
        <w:t>Josué Spota (Máximo Paz) PG Jeffrey Berk (Moderador CMM) Pablo Lumsdem (</w:t>
      </w:r>
      <w:r w:rsidR="000E0F2A">
        <w:rPr>
          <w:rFonts w:ascii="Times New Roman" w:hAnsi="Times New Roman" w:cs="Times New Roman"/>
          <w:sz w:val="28"/>
          <w:szCs w:val="28"/>
        </w:rPr>
        <w:t>secretario</w:t>
      </w:r>
      <w:r w:rsidR="00217445">
        <w:rPr>
          <w:rFonts w:ascii="Times New Roman" w:hAnsi="Times New Roman" w:cs="Times New Roman"/>
          <w:sz w:val="28"/>
          <w:szCs w:val="28"/>
        </w:rPr>
        <w:t xml:space="preserve"> CdA) PG Leonel Villella (Moderador CE ITSA) CMP Leonardo Ossona (Temperley) Gisella Ramallo (Temperley) Beatriz Belardi (Monte Grande) CMP Mabel Ortiz (Belgrano) Hernán Saura (Temperley) Adriel Gentil (Quilmes) </w:t>
      </w:r>
      <w:r w:rsidR="000E0F2A">
        <w:rPr>
          <w:rFonts w:ascii="Times New Roman" w:hAnsi="Times New Roman" w:cs="Times New Roman"/>
          <w:sz w:val="28"/>
          <w:szCs w:val="28"/>
        </w:rPr>
        <w:t>PG Alberto Ermili (Moderador PSA)</w:t>
      </w:r>
      <w:r w:rsidR="00217445">
        <w:rPr>
          <w:rFonts w:ascii="Times New Roman" w:hAnsi="Times New Roman" w:cs="Times New Roman"/>
          <w:sz w:val="28"/>
          <w:szCs w:val="28"/>
        </w:rPr>
        <w:t xml:space="preserve">  </w:t>
      </w:r>
    </w:p>
    <w:p w14:paraId="4FBA4C22" w14:textId="23FA8B1A" w:rsidR="002646C4" w:rsidRDefault="002646C4">
      <w:pPr>
        <w:rPr>
          <w:rFonts w:ascii="Times New Roman" w:hAnsi="Times New Roman" w:cs="Times New Roman"/>
          <w:sz w:val="28"/>
          <w:szCs w:val="28"/>
          <w:u w:val="single"/>
        </w:rPr>
      </w:pPr>
      <w:r>
        <w:rPr>
          <w:rFonts w:ascii="Times New Roman" w:hAnsi="Times New Roman" w:cs="Times New Roman"/>
          <w:sz w:val="28"/>
          <w:szCs w:val="28"/>
        </w:rPr>
        <w:t xml:space="preserve">161.4: </w:t>
      </w:r>
      <w:r>
        <w:rPr>
          <w:rFonts w:ascii="Times New Roman" w:hAnsi="Times New Roman" w:cs="Times New Roman"/>
          <w:sz w:val="28"/>
          <w:szCs w:val="28"/>
          <w:u w:val="single"/>
        </w:rPr>
        <w:t>Aceptación de la Agenda:</w:t>
      </w:r>
    </w:p>
    <w:p w14:paraId="5DB737C4" w14:textId="5F050913" w:rsidR="000E0F2A" w:rsidRDefault="0032695C">
      <w:pPr>
        <w:rPr>
          <w:rFonts w:ascii="Times New Roman" w:hAnsi="Times New Roman" w:cs="Times New Roman"/>
          <w:sz w:val="28"/>
          <w:szCs w:val="28"/>
        </w:rPr>
      </w:pPr>
      <w:r>
        <w:rPr>
          <w:rFonts w:ascii="Times New Roman" w:hAnsi="Times New Roman" w:cs="Times New Roman"/>
          <w:sz w:val="28"/>
          <w:szCs w:val="28"/>
        </w:rPr>
        <w:t>El PM Jorge Lumsdem hace moción de agregar al informe del CMM leer el reconocimiento del PM Juan José Mejías como Pastor Emérito</w:t>
      </w:r>
    </w:p>
    <w:p w14:paraId="5F3A14BD" w14:textId="70D25E12" w:rsidR="0032695C" w:rsidRPr="000E0F2A" w:rsidRDefault="0032695C">
      <w:pPr>
        <w:rPr>
          <w:rFonts w:ascii="Times New Roman" w:hAnsi="Times New Roman" w:cs="Times New Roman"/>
          <w:sz w:val="28"/>
          <w:szCs w:val="28"/>
        </w:rPr>
      </w:pPr>
      <w:r>
        <w:rPr>
          <w:rFonts w:ascii="Times New Roman" w:hAnsi="Times New Roman" w:cs="Times New Roman"/>
          <w:sz w:val="28"/>
          <w:szCs w:val="28"/>
        </w:rPr>
        <w:t xml:space="preserve">La moción tiene apoyo y se aprueba </w:t>
      </w:r>
    </w:p>
    <w:p w14:paraId="2DFFDC2B" w14:textId="7CC4FBA4" w:rsidR="008E05DA" w:rsidRDefault="008329B5">
      <w:pPr>
        <w:rPr>
          <w:rFonts w:ascii="Times New Roman" w:hAnsi="Times New Roman" w:cs="Times New Roman"/>
          <w:sz w:val="28"/>
          <w:szCs w:val="28"/>
        </w:rPr>
      </w:pPr>
      <w:r>
        <w:rPr>
          <w:rFonts w:ascii="Times New Roman" w:hAnsi="Times New Roman" w:cs="Times New Roman"/>
          <w:sz w:val="28"/>
          <w:szCs w:val="28"/>
        </w:rPr>
        <w:t>La agenda es aceptada</w:t>
      </w:r>
    </w:p>
    <w:p w14:paraId="2BF6B60B" w14:textId="31E51007" w:rsidR="008329B5" w:rsidRDefault="008329B5">
      <w:pPr>
        <w:rPr>
          <w:rFonts w:ascii="Times New Roman" w:hAnsi="Times New Roman" w:cs="Times New Roman"/>
          <w:sz w:val="28"/>
          <w:szCs w:val="28"/>
          <w:u w:val="single"/>
        </w:rPr>
      </w:pPr>
      <w:r>
        <w:rPr>
          <w:rFonts w:ascii="Times New Roman" w:hAnsi="Times New Roman" w:cs="Times New Roman"/>
          <w:sz w:val="28"/>
          <w:szCs w:val="28"/>
        </w:rPr>
        <w:t xml:space="preserve">161.5: </w:t>
      </w:r>
      <w:r>
        <w:rPr>
          <w:rFonts w:ascii="Times New Roman" w:hAnsi="Times New Roman" w:cs="Times New Roman"/>
          <w:sz w:val="28"/>
          <w:szCs w:val="28"/>
          <w:u w:val="single"/>
        </w:rPr>
        <w:t>Aprobación de las actas 158-159 y 160:</w:t>
      </w:r>
    </w:p>
    <w:p w14:paraId="3BA4A3CD" w14:textId="0E5EE638" w:rsidR="00217445" w:rsidRPr="00217445" w:rsidRDefault="00217445">
      <w:pPr>
        <w:rPr>
          <w:rFonts w:ascii="Times New Roman" w:hAnsi="Times New Roman" w:cs="Times New Roman"/>
          <w:sz w:val="28"/>
          <w:szCs w:val="28"/>
        </w:rPr>
      </w:pPr>
      <w:r>
        <w:rPr>
          <w:rFonts w:ascii="Times New Roman" w:hAnsi="Times New Roman" w:cs="Times New Roman"/>
          <w:sz w:val="28"/>
          <w:szCs w:val="28"/>
        </w:rPr>
        <w:t>Ante una consulta de la PG Cathy Ogdon el secretario lee el acta 1</w:t>
      </w:r>
      <w:r w:rsidR="0032695C">
        <w:rPr>
          <w:rFonts w:ascii="Times New Roman" w:hAnsi="Times New Roman" w:cs="Times New Roman"/>
          <w:sz w:val="28"/>
          <w:szCs w:val="28"/>
        </w:rPr>
        <w:t>59</w:t>
      </w:r>
      <w:r>
        <w:rPr>
          <w:rFonts w:ascii="Times New Roman" w:hAnsi="Times New Roman" w:cs="Times New Roman"/>
          <w:sz w:val="28"/>
          <w:szCs w:val="28"/>
        </w:rPr>
        <w:t xml:space="preserve"> </w:t>
      </w:r>
    </w:p>
    <w:p w14:paraId="6CF43ECC" w14:textId="0A12A054" w:rsidR="008329B5" w:rsidRDefault="008329B5">
      <w:pPr>
        <w:rPr>
          <w:rFonts w:ascii="Times New Roman" w:hAnsi="Times New Roman" w:cs="Times New Roman"/>
          <w:sz w:val="28"/>
          <w:szCs w:val="28"/>
        </w:rPr>
      </w:pPr>
      <w:r>
        <w:rPr>
          <w:rFonts w:ascii="Times New Roman" w:hAnsi="Times New Roman" w:cs="Times New Roman"/>
          <w:sz w:val="28"/>
          <w:szCs w:val="28"/>
        </w:rPr>
        <w:t>Las actas son aprobadas</w:t>
      </w:r>
    </w:p>
    <w:p w14:paraId="079D5D8F" w14:textId="451EB7F1" w:rsidR="008329B5" w:rsidRDefault="008329B5">
      <w:pPr>
        <w:rPr>
          <w:rFonts w:ascii="Times New Roman" w:hAnsi="Times New Roman" w:cs="Times New Roman"/>
          <w:sz w:val="28"/>
          <w:szCs w:val="28"/>
        </w:rPr>
      </w:pPr>
      <w:r>
        <w:rPr>
          <w:rFonts w:ascii="Times New Roman" w:hAnsi="Times New Roman" w:cs="Times New Roman"/>
          <w:sz w:val="28"/>
          <w:szCs w:val="28"/>
        </w:rPr>
        <w:t xml:space="preserve">161.6: </w:t>
      </w:r>
      <w:r>
        <w:rPr>
          <w:rFonts w:ascii="Times New Roman" w:hAnsi="Times New Roman" w:cs="Times New Roman"/>
          <w:sz w:val="28"/>
          <w:szCs w:val="28"/>
          <w:u w:val="single"/>
        </w:rPr>
        <w:t>Correspondencia:</w:t>
      </w:r>
    </w:p>
    <w:p w14:paraId="46836D38" w14:textId="1D0270F9" w:rsidR="008329B5" w:rsidRDefault="008329B5">
      <w:pPr>
        <w:rPr>
          <w:rFonts w:ascii="Times New Roman" w:hAnsi="Times New Roman" w:cs="Times New Roman"/>
          <w:sz w:val="28"/>
          <w:szCs w:val="28"/>
        </w:rPr>
      </w:pPr>
      <w:r>
        <w:rPr>
          <w:rFonts w:ascii="Times New Roman" w:hAnsi="Times New Roman" w:cs="Times New Roman"/>
          <w:sz w:val="28"/>
          <w:szCs w:val="28"/>
        </w:rPr>
        <w:t>El Sr. secretario presenta las correspondencias recibidas desde la última Reunión</w:t>
      </w:r>
    </w:p>
    <w:p w14:paraId="5A66319E" w14:textId="5547C50E" w:rsidR="006F0C3A" w:rsidRDefault="009C3DDA">
      <w:pPr>
        <w:rPr>
          <w:rFonts w:ascii="Times New Roman" w:hAnsi="Times New Roman" w:cs="Times New Roman"/>
          <w:sz w:val="28"/>
          <w:szCs w:val="28"/>
        </w:rPr>
      </w:pPr>
      <w:r>
        <w:rPr>
          <w:rFonts w:ascii="Times New Roman" w:hAnsi="Times New Roman" w:cs="Times New Roman"/>
          <w:sz w:val="28"/>
          <w:szCs w:val="28"/>
        </w:rPr>
        <w:t>Recibidos:</w:t>
      </w:r>
    </w:p>
    <w:p w14:paraId="5F9A90A6" w14:textId="6905CB44" w:rsidR="006F0C3A" w:rsidRDefault="009C3DDA">
      <w:pPr>
        <w:rPr>
          <w:rFonts w:ascii="Times New Roman" w:hAnsi="Times New Roman" w:cs="Times New Roman"/>
          <w:sz w:val="28"/>
          <w:szCs w:val="28"/>
        </w:rPr>
      </w:pPr>
      <w:r w:rsidRPr="0005030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EE19898" wp14:editId="4A6B1528">
                <wp:simplePos x="0" y="0"/>
                <wp:positionH relativeFrom="margin">
                  <wp:posOffset>95250</wp:posOffset>
                </wp:positionH>
                <wp:positionV relativeFrom="paragraph">
                  <wp:posOffset>13970</wp:posOffset>
                </wp:positionV>
                <wp:extent cx="6807835" cy="3348990"/>
                <wp:effectExtent l="0" t="0" r="12065" b="22860"/>
                <wp:wrapNone/>
                <wp:docPr id="1" name="Rectángulo 1"/>
                <wp:cNvGraphicFramePr/>
                <a:graphic xmlns:a="http://schemas.openxmlformats.org/drawingml/2006/main">
                  <a:graphicData uri="http://schemas.microsoft.com/office/word/2010/wordprocessingShape">
                    <wps:wsp>
                      <wps:cNvSpPr/>
                      <wps:spPr>
                        <a:xfrm>
                          <a:off x="0" y="0"/>
                          <a:ext cx="6807835" cy="3348990"/>
                        </a:xfrm>
                        <a:prstGeom prst="rect">
                          <a:avLst/>
                        </a:prstGeom>
                        <a:solidFill>
                          <a:srgbClr val="4472C4"/>
                        </a:solidFill>
                        <a:ln w="12700" cap="flat" cmpd="sng" algn="ctr">
                          <a:solidFill>
                            <a:srgbClr val="4472C4">
                              <a:shade val="50000"/>
                            </a:srgbClr>
                          </a:solidFill>
                          <a:prstDash val="solid"/>
                          <a:miter lim="800000"/>
                        </a:ln>
                        <a:effectLst/>
                      </wps:spPr>
                      <wps:txbx>
                        <w:txbxContent>
                          <w:p w14:paraId="6D3AF072"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14/06/2024: FAIE – se recibe una invitación para participar del Taller de preparación de Emergencias, que se realizara en Reconquista Santa Fe los días 6 y 7 de julio de 2024</w:t>
                            </w:r>
                          </w:p>
                          <w:p w14:paraId="09272780" w14:textId="77777777" w:rsidR="009C3DDA" w:rsidRDefault="009C3DDA" w:rsidP="009C3DDA">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28/06/2024: IPCh – se recibe carta de agradecimiento con motivo de los saludos enviados al Sínodo de la IPCh por la celebración de sus 60 años y los lazos que nos unen . </w:t>
                            </w:r>
                          </w:p>
                          <w:p w14:paraId="3E230422"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03/07/2024: FAIE – se recibe una invitación para una reunión de autoridades de denominaciones para el 06/08/2024 en la sede de FAIE para tratar temas de actualidad nacional.</w:t>
                            </w:r>
                          </w:p>
                          <w:p w14:paraId="606273C0"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 xml:space="preserve">17/07/2024: AIPRAL – Se recibe información sobre la organización de la 27 Asamblea General de la Comunión Mundial de Iglesias Reformadas a realizarse en Tailandia del 14 al 23 de octubre del 2025. </w:t>
                            </w:r>
                          </w:p>
                          <w:p w14:paraId="3BFF8011"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 xml:space="preserve">20/08/2024: Museo de Brandsen- se recibe invitación para la presentación de la Cruz Original de la Iglesia Presbiteriana de Jeppener para el día 23/08/2024  18:30 hs </w:t>
                            </w:r>
                          </w:p>
                          <w:p w14:paraId="53E0D48E" w14:textId="77777777" w:rsidR="009C3DDA" w:rsidRDefault="009C3DDA" w:rsidP="009C3DDA">
                            <w:pPr>
                              <w:jc w:val="center"/>
                              <w:rPr>
                                <w:rFonts w:ascii="Times New Roman" w:hAnsi="Times New Roman" w:cs="Times New Roman"/>
                                <w:sz w:val="28"/>
                                <w:szCs w:val="28"/>
                                <w:lang w:val="es-ES"/>
                              </w:rPr>
                            </w:pPr>
                          </w:p>
                          <w:p w14:paraId="73473741" w14:textId="77777777" w:rsidR="009C3DDA" w:rsidRDefault="009C3DDA" w:rsidP="009C3DDA">
                            <w:pPr>
                              <w:jc w:val="center"/>
                              <w:rPr>
                                <w:rFonts w:ascii="Times New Roman" w:hAnsi="Times New Roman" w:cs="Times New Roman"/>
                                <w:sz w:val="28"/>
                                <w:szCs w:val="28"/>
                                <w:lang w:val="es-ES"/>
                              </w:rPr>
                            </w:pPr>
                          </w:p>
                          <w:p w14:paraId="0E1FB97E" w14:textId="77777777" w:rsidR="009C3DDA" w:rsidRDefault="009C3DDA" w:rsidP="009C3DDA">
                            <w:pPr>
                              <w:jc w:val="center"/>
                              <w:rPr>
                                <w:rFonts w:ascii="Times New Roman" w:hAnsi="Times New Roman" w:cs="Times New Roman"/>
                                <w:sz w:val="28"/>
                                <w:szCs w:val="28"/>
                                <w:lang w:val="es-ES"/>
                              </w:rPr>
                            </w:pPr>
                          </w:p>
                          <w:p w14:paraId="721BDA6E" w14:textId="77777777" w:rsidR="009C3DDA" w:rsidRDefault="009C3DDA" w:rsidP="009C3DDA">
                            <w:pPr>
                              <w:jc w:val="center"/>
                              <w:rPr>
                                <w:rFonts w:ascii="Times New Roman" w:hAnsi="Times New Roman" w:cs="Times New Roman"/>
                                <w:sz w:val="28"/>
                                <w:szCs w:val="28"/>
                                <w:lang w:val="es-ES"/>
                              </w:rPr>
                            </w:pPr>
                          </w:p>
                          <w:p w14:paraId="3197AEFD" w14:textId="77777777" w:rsidR="009C3DDA" w:rsidRDefault="009C3DDA" w:rsidP="009C3DDA">
                            <w:pPr>
                              <w:jc w:val="center"/>
                              <w:rPr>
                                <w:rFonts w:ascii="Times New Roman" w:hAnsi="Times New Roman" w:cs="Times New Roman"/>
                                <w:sz w:val="28"/>
                                <w:szCs w:val="28"/>
                                <w:lang w:val="es-ES"/>
                              </w:rPr>
                            </w:pPr>
                          </w:p>
                          <w:p w14:paraId="2320F1A9" w14:textId="77777777" w:rsidR="009C3DDA" w:rsidRDefault="009C3DDA" w:rsidP="009C3DDA">
                            <w:pPr>
                              <w:jc w:val="center"/>
                              <w:rPr>
                                <w:rFonts w:ascii="Times New Roman" w:hAnsi="Times New Roman" w:cs="Times New Roman"/>
                                <w:sz w:val="28"/>
                                <w:szCs w:val="28"/>
                                <w:lang w:val="es-ES"/>
                              </w:rPr>
                            </w:pPr>
                          </w:p>
                          <w:p w14:paraId="41E39A64" w14:textId="77777777" w:rsidR="009C3DDA" w:rsidRDefault="009C3DDA" w:rsidP="009C3DDA">
                            <w:pPr>
                              <w:jc w:val="center"/>
                              <w:rPr>
                                <w:rFonts w:ascii="Times New Roman" w:hAnsi="Times New Roman" w:cs="Times New Roman"/>
                                <w:sz w:val="28"/>
                                <w:szCs w:val="28"/>
                                <w:lang w:val="es-ES"/>
                              </w:rPr>
                            </w:pPr>
                          </w:p>
                          <w:p w14:paraId="53A6B86E" w14:textId="77777777" w:rsidR="009C3DDA" w:rsidRPr="0005030F" w:rsidRDefault="009C3DDA" w:rsidP="009C3DDA">
                            <w:pPr>
                              <w:jc w:val="center"/>
                              <w:rPr>
                                <w:rFonts w:ascii="Times New Roman" w:hAnsi="Times New Roman" w:cs="Times New Roman"/>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19898" id="Rectángulo 1" o:spid="_x0000_s1026" style="position:absolute;margin-left:7.5pt;margin-top:1.1pt;width:536.05pt;height:26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" fillcolor="#4472c4" strokecolor="#2f528f" strokeweight="1pt">
                <v:textbox>
                  <w:txbxContent>
                    <w:p w14:paraId="6D3AF072"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14/06/2024: FAIE – se recibe una invitación para participar del Taller de preparación de Emergencias, que se realizara en Reconquista Santa Fe los días 6 y 7 de julio de 2024</w:t>
                      </w:r>
                    </w:p>
                    <w:p w14:paraId="09272780" w14:textId="77777777" w:rsidR="009C3DDA" w:rsidRDefault="009C3DDA" w:rsidP="009C3DDA">
                      <w:pPr>
                        <w:jc w:val="center"/>
                        <w:rPr>
                          <w:rFonts w:ascii="Times New Roman" w:hAnsi="Times New Roman" w:cs="Times New Roman"/>
                          <w:sz w:val="28"/>
                          <w:szCs w:val="28"/>
                          <w:lang w:val="es-ES"/>
                        </w:rPr>
                      </w:pPr>
                      <w:r>
                        <w:rPr>
                          <w:rFonts w:ascii="Times New Roman" w:hAnsi="Times New Roman" w:cs="Times New Roman"/>
                          <w:sz w:val="28"/>
                          <w:szCs w:val="28"/>
                          <w:lang w:val="es-ES"/>
                        </w:rPr>
                        <w:t xml:space="preserve">28/06/2024: IPCh – se recibe carta de agradecimiento con motivo de los saludos enviados al Sínodo de la IPCh por la celebración de sus 60 años y los lazos que nos unen . </w:t>
                      </w:r>
                    </w:p>
                    <w:p w14:paraId="3E230422"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03/07/2024: FAIE – se recibe una invitación para una reunión de autoridades de denominaciones para el 06/08/2024 en la sede de FAIE para tratar temas de actualidad nacional.</w:t>
                      </w:r>
                    </w:p>
                    <w:p w14:paraId="606273C0"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 xml:space="preserve">17/07/2024: AIPRAL – Se recibe información sobre la organización de la 27 Asamblea General de la Comunión Mundial de Iglesias Reformadas a realizarse en Tailandia del 14 al 23 de octubre del 2025. </w:t>
                      </w:r>
                    </w:p>
                    <w:p w14:paraId="3BFF8011"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 xml:space="preserve">20/08/2024: Museo de Brandsen- se recibe invitación para la presentación de la Cruz Original de la Iglesia Presbiteriana de Jeppener para el día 23/08/2024  18:30 hs </w:t>
                      </w:r>
                    </w:p>
                    <w:p w14:paraId="53E0D48E" w14:textId="77777777" w:rsidR="009C3DDA" w:rsidRDefault="009C3DDA" w:rsidP="009C3DDA">
                      <w:pPr>
                        <w:jc w:val="center"/>
                        <w:rPr>
                          <w:rFonts w:ascii="Times New Roman" w:hAnsi="Times New Roman" w:cs="Times New Roman"/>
                          <w:sz w:val="28"/>
                          <w:szCs w:val="28"/>
                          <w:lang w:val="es-ES"/>
                        </w:rPr>
                      </w:pPr>
                    </w:p>
                    <w:p w14:paraId="73473741" w14:textId="77777777" w:rsidR="009C3DDA" w:rsidRDefault="009C3DDA" w:rsidP="009C3DDA">
                      <w:pPr>
                        <w:jc w:val="center"/>
                        <w:rPr>
                          <w:rFonts w:ascii="Times New Roman" w:hAnsi="Times New Roman" w:cs="Times New Roman"/>
                          <w:sz w:val="28"/>
                          <w:szCs w:val="28"/>
                          <w:lang w:val="es-ES"/>
                        </w:rPr>
                      </w:pPr>
                    </w:p>
                    <w:p w14:paraId="0E1FB97E" w14:textId="77777777" w:rsidR="009C3DDA" w:rsidRDefault="009C3DDA" w:rsidP="009C3DDA">
                      <w:pPr>
                        <w:jc w:val="center"/>
                        <w:rPr>
                          <w:rFonts w:ascii="Times New Roman" w:hAnsi="Times New Roman" w:cs="Times New Roman"/>
                          <w:sz w:val="28"/>
                          <w:szCs w:val="28"/>
                          <w:lang w:val="es-ES"/>
                        </w:rPr>
                      </w:pPr>
                    </w:p>
                    <w:p w14:paraId="721BDA6E" w14:textId="77777777" w:rsidR="009C3DDA" w:rsidRDefault="009C3DDA" w:rsidP="009C3DDA">
                      <w:pPr>
                        <w:jc w:val="center"/>
                        <w:rPr>
                          <w:rFonts w:ascii="Times New Roman" w:hAnsi="Times New Roman" w:cs="Times New Roman"/>
                          <w:sz w:val="28"/>
                          <w:szCs w:val="28"/>
                          <w:lang w:val="es-ES"/>
                        </w:rPr>
                      </w:pPr>
                    </w:p>
                    <w:p w14:paraId="3197AEFD" w14:textId="77777777" w:rsidR="009C3DDA" w:rsidRDefault="009C3DDA" w:rsidP="009C3DDA">
                      <w:pPr>
                        <w:jc w:val="center"/>
                        <w:rPr>
                          <w:rFonts w:ascii="Times New Roman" w:hAnsi="Times New Roman" w:cs="Times New Roman"/>
                          <w:sz w:val="28"/>
                          <w:szCs w:val="28"/>
                          <w:lang w:val="es-ES"/>
                        </w:rPr>
                      </w:pPr>
                    </w:p>
                    <w:p w14:paraId="2320F1A9" w14:textId="77777777" w:rsidR="009C3DDA" w:rsidRDefault="009C3DDA" w:rsidP="009C3DDA">
                      <w:pPr>
                        <w:jc w:val="center"/>
                        <w:rPr>
                          <w:rFonts w:ascii="Times New Roman" w:hAnsi="Times New Roman" w:cs="Times New Roman"/>
                          <w:sz w:val="28"/>
                          <w:szCs w:val="28"/>
                          <w:lang w:val="es-ES"/>
                        </w:rPr>
                      </w:pPr>
                    </w:p>
                    <w:p w14:paraId="41E39A64" w14:textId="77777777" w:rsidR="009C3DDA" w:rsidRDefault="009C3DDA" w:rsidP="009C3DDA">
                      <w:pPr>
                        <w:jc w:val="center"/>
                        <w:rPr>
                          <w:rFonts w:ascii="Times New Roman" w:hAnsi="Times New Roman" w:cs="Times New Roman"/>
                          <w:sz w:val="28"/>
                          <w:szCs w:val="28"/>
                          <w:lang w:val="es-ES"/>
                        </w:rPr>
                      </w:pPr>
                    </w:p>
                    <w:p w14:paraId="53A6B86E" w14:textId="77777777" w:rsidR="009C3DDA" w:rsidRPr="0005030F" w:rsidRDefault="009C3DDA" w:rsidP="009C3DDA">
                      <w:pPr>
                        <w:jc w:val="center"/>
                        <w:rPr>
                          <w:rFonts w:ascii="Times New Roman" w:hAnsi="Times New Roman" w:cs="Times New Roman"/>
                          <w:sz w:val="28"/>
                          <w:szCs w:val="28"/>
                          <w:lang w:val="es-ES"/>
                        </w:rPr>
                      </w:pPr>
                    </w:p>
                  </w:txbxContent>
                </v:textbox>
                <w10:wrap anchorx="margin"/>
              </v:rect>
            </w:pict>
          </mc:Fallback>
        </mc:AlternateContent>
      </w:r>
    </w:p>
    <w:p w14:paraId="3021C730" w14:textId="41C5922A" w:rsidR="006F0C3A" w:rsidRDefault="006F0C3A">
      <w:pPr>
        <w:rPr>
          <w:rFonts w:ascii="Times New Roman" w:hAnsi="Times New Roman" w:cs="Times New Roman"/>
          <w:sz w:val="28"/>
          <w:szCs w:val="28"/>
        </w:rPr>
      </w:pPr>
    </w:p>
    <w:p w14:paraId="1F1B4BD6" w14:textId="5D73943F" w:rsidR="006F0C3A" w:rsidRDefault="006F0C3A">
      <w:pPr>
        <w:rPr>
          <w:rFonts w:ascii="Times New Roman" w:hAnsi="Times New Roman" w:cs="Times New Roman"/>
          <w:sz w:val="28"/>
          <w:szCs w:val="28"/>
        </w:rPr>
      </w:pPr>
    </w:p>
    <w:p w14:paraId="2B20DEF4" w14:textId="512DE70D" w:rsidR="006F0C3A" w:rsidRDefault="006F0C3A">
      <w:pPr>
        <w:rPr>
          <w:rFonts w:ascii="Times New Roman" w:hAnsi="Times New Roman" w:cs="Times New Roman"/>
          <w:sz w:val="28"/>
          <w:szCs w:val="28"/>
        </w:rPr>
      </w:pPr>
    </w:p>
    <w:p w14:paraId="10054417" w14:textId="3511D82F" w:rsidR="006F0C3A" w:rsidRDefault="006F0C3A">
      <w:pPr>
        <w:rPr>
          <w:rFonts w:ascii="Times New Roman" w:hAnsi="Times New Roman" w:cs="Times New Roman"/>
          <w:sz w:val="28"/>
          <w:szCs w:val="28"/>
        </w:rPr>
      </w:pPr>
    </w:p>
    <w:p w14:paraId="089F54E6" w14:textId="6388BC84" w:rsidR="006F0C3A" w:rsidRDefault="006F0C3A">
      <w:pPr>
        <w:rPr>
          <w:rFonts w:ascii="Times New Roman" w:hAnsi="Times New Roman" w:cs="Times New Roman"/>
          <w:sz w:val="28"/>
          <w:szCs w:val="28"/>
        </w:rPr>
      </w:pPr>
    </w:p>
    <w:p w14:paraId="0FB5004D" w14:textId="2DD9567A" w:rsidR="006F0C3A" w:rsidRDefault="006F0C3A">
      <w:pPr>
        <w:rPr>
          <w:rFonts w:ascii="Times New Roman" w:hAnsi="Times New Roman" w:cs="Times New Roman"/>
          <w:sz w:val="28"/>
          <w:szCs w:val="28"/>
        </w:rPr>
      </w:pPr>
    </w:p>
    <w:p w14:paraId="05D74B42" w14:textId="2F6EDAA6" w:rsidR="006F0C3A" w:rsidRDefault="006F0C3A">
      <w:pPr>
        <w:rPr>
          <w:rFonts w:ascii="Times New Roman" w:hAnsi="Times New Roman" w:cs="Times New Roman"/>
          <w:sz w:val="28"/>
          <w:szCs w:val="28"/>
        </w:rPr>
      </w:pPr>
    </w:p>
    <w:p w14:paraId="4AC6EA92" w14:textId="4C21BBD4" w:rsidR="006F0C3A" w:rsidRDefault="006F0C3A">
      <w:pPr>
        <w:rPr>
          <w:rFonts w:ascii="Times New Roman" w:hAnsi="Times New Roman" w:cs="Times New Roman"/>
          <w:sz w:val="28"/>
          <w:szCs w:val="28"/>
        </w:rPr>
      </w:pPr>
    </w:p>
    <w:p w14:paraId="452F9738" w14:textId="33818050" w:rsidR="006F0C3A" w:rsidRDefault="006F0C3A">
      <w:pPr>
        <w:rPr>
          <w:rFonts w:ascii="Times New Roman" w:hAnsi="Times New Roman" w:cs="Times New Roman"/>
          <w:sz w:val="28"/>
          <w:szCs w:val="28"/>
        </w:rPr>
      </w:pPr>
    </w:p>
    <w:p w14:paraId="39AC5128" w14:textId="672AB948" w:rsidR="006F0C3A" w:rsidRDefault="006F0C3A">
      <w:pPr>
        <w:rPr>
          <w:rFonts w:ascii="Times New Roman" w:hAnsi="Times New Roman" w:cs="Times New Roman"/>
          <w:sz w:val="28"/>
          <w:szCs w:val="28"/>
        </w:rPr>
      </w:pPr>
    </w:p>
    <w:p w14:paraId="5AE8B693" w14:textId="77777777" w:rsidR="00D3197A" w:rsidRDefault="00D3197A">
      <w:pPr>
        <w:rPr>
          <w:rFonts w:ascii="Times New Roman" w:hAnsi="Times New Roman" w:cs="Times New Roman"/>
          <w:sz w:val="28"/>
          <w:szCs w:val="28"/>
        </w:rPr>
      </w:pPr>
    </w:p>
    <w:p w14:paraId="21D46A4E" w14:textId="77777777" w:rsidR="00D3197A" w:rsidRDefault="00D3197A">
      <w:pPr>
        <w:rPr>
          <w:rFonts w:ascii="Times New Roman" w:hAnsi="Times New Roman" w:cs="Times New Roman"/>
          <w:sz w:val="28"/>
          <w:szCs w:val="28"/>
        </w:rPr>
      </w:pPr>
    </w:p>
    <w:p w14:paraId="0A10CABF" w14:textId="77777777" w:rsidR="00D3197A" w:rsidRDefault="00D3197A">
      <w:pPr>
        <w:rPr>
          <w:rFonts w:ascii="Times New Roman" w:hAnsi="Times New Roman" w:cs="Times New Roman"/>
          <w:sz w:val="28"/>
          <w:szCs w:val="28"/>
        </w:rPr>
      </w:pPr>
    </w:p>
    <w:p w14:paraId="2BA3649E" w14:textId="6CFEE7D5" w:rsidR="006F0C3A" w:rsidRDefault="009C3DDA">
      <w:pPr>
        <w:rPr>
          <w:rFonts w:ascii="Times New Roman" w:hAnsi="Times New Roman" w:cs="Times New Roman"/>
          <w:sz w:val="28"/>
          <w:szCs w:val="28"/>
        </w:rPr>
      </w:pPr>
      <w:r>
        <w:rPr>
          <w:rFonts w:ascii="Times New Roman" w:hAnsi="Times New Roman" w:cs="Times New Roman"/>
          <w:sz w:val="28"/>
          <w:szCs w:val="28"/>
        </w:rPr>
        <w:t>Enviados:</w:t>
      </w:r>
    </w:p>
    <w:p w14:paraId="2835559B" w14:textId="0A24400D" w:rsidR="009C3DDA" w:rsidRDefault="009C3DDA">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1312" behindDoc="0" locked="0" layoutInCell="1" allowOverlap="1" wp14:anchorId="726860E0" wp14:editId="6026BF5F">
                <wp:simplePos x="0" y="0"/>
                <wp:positionH relativeFrom="column">
                  <wp:posOffset>57150</wp:posOffset>
                </wp:positionH>
                <wp:positionV relativeFrom="paragraph">
                  <wp:posOffset>135255</wp:posOffset>
                </wp:positionV>
                <wp:extent cx="6798310" cy="2828925"/>
                <wp:effectExtent l="0" t="0" r="21590" b="28575"/>
                <wp:wrapNone/>
                <wp:docPr id="5" name="Rectángulo 5"/>
                <wp:cNvGraphicFramePr/>
                <a:graphic xmlns:a="http://schemas.openxmlformats.org/drawingml/2006/main">
                  <a:graphicData uri="http://schemas.microsoft.com/office/word/2010/wordprocessingShape">
                    <wps:wsp>
                      <wps:cNvSpPr/>
                      <wps:spPr>
                        <a:xfrm>
                          <a:off x="0" y="0"/>
                          <a:ext cx="6798310" cy="2828925"/>
                        </a:xfrm>
                        <a:prstGeom prst="rect">
                          <a:avLst/>
                        </a:prstGeom>
                        <a:solidFill>
                          <a:srgbClr val="70AD47"/>
                        </a:solidFill>
                        <a:ln w="12700" cap="flat" cmpd="sng" algn="ctr">
                          <a:solidFill>
                            <a:srgbClr val="70AD47">
                              <a:shade val="50000"/>
                            </a:srgbClr>
                          </a:solidFill>
                          <a:prstDash val="solid"/>
                          <a:miter lim="800000"/>
                        </a:ln>
                        <a:effectLst/>
                      </wps:spPr>
                      <wps:txbx>
                        <w:txbxContent>
                          <w:p w14:paraId="1B20726D"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 xml:space="preserve">12/06/2024: IPCh – se envía carta de saludos al Sínodo de la IPCh por sus 60 años de servicio. </w:t>
                            </w:r>
                          </w:p>
                          <w:p w14:paraId="46D27519"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18/06/2024: Consistorios- Se envía a los consistorios invitación recibida por FAIE</w:t>
                            </w:r>
                          </w:p>
                          <w:p w14:paraId="12E30E16"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04/07/2024: Se envía a las autoridades de IPSA, Moderador del Presbiterio y delegado ante FAIE la invitación para tratar temas de actualidad nacional en sede de FAIE.</w:t>
                            </w:r>
                          </w:p>
                          <w:p w14:paraId="2BA018D7"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17/07/2024: CdA: Se envía la información de AIPRAL al Comité en administración para su estudio y resolución.</w:t>
                            </w:r>
                          </w:p>
                          <w:p w14:paraId="37E5C872"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20/08/2024: Consistorios, se envía para difusión a los consistorios la invitación recibida del Museo de Brandsen.</w:t>
                            </w:r>
                          </w:p>
                          <w:p w14:paraId="05479D2D" w14:textId="77777777" w:rsidR="009C3DDA" w:rsidRDefault="009C3DDA" w:rsidP="009C3DDA">
                            <w:pPr>
                              <w:jc w:val="center"/>
                              <w:rPr>
                                <w:rFonts w:ascii="Times New Roman" w:hAnsi="Times New Roman" w:cs="Times New Roman"/>
                                <w:sz w:val="28"/>
                                <w:szCs w:val="28"/>
                                <w:lang w:val="es-ES"/>
                              </w:rPr>
                            </w:pPr>
                          </w:p>
                          <w:p w14:paraId="27658012" w14:textId="77777777" w:rsidR="009C3DDA" w:rsidRDefault="009C3DDA" w:rsidP="009C3DDA">
                            <w:pPr>
                              <w:jc w:val="center"/>
                              <w:rPr>
                                <w:rFonts w:ascii="Times New Roman" w:hAnsi="Times New Roman" w:cs="Times New Roman"/>
                                <w:sz w:val="28"/>
                                <w:szCs w:val="28"/>
                                <w:lang w:val="es-ES"/>
                              </w:rPr>
                            </w:pPr>
                          </w:p>
                          <w:p w14:paraId="7BEEF945" w14:textId="77777777" w:rsidR="009C3DDA" w:rsidRDefault="009C3DDA" w:rsidP="009C3DDA">
                            <w:pPr>
                              <w:jc w:val="center"/>
                              <w:rPr>
                                <w:rFonts w:ascii="Times New Roman" w:hAnsi="Times New Roman" w:cs="Times New Roman"/>
                                <w:sz w:val="28"/>
                                <w:szCs w:val="28"/>
                                <w:lang w:val="es-ES"/>
                              </w:rPr>
                            </w:pPr>
                          </w:p>
                          <w:p w14:paraId="19DDB7E4" w14:textId="77777777" w:rsidR="009C3DDA" w:rsidRDefault="009C3DDA" w:rsidP="009C3DDA">
                            <w:pPr>
                              <w:jc w:val="center"/>
                              <w:rPr>
                                <w:rFonts w:ascii="Times New Roman" w:hAnsi="Times New Roman" w:cs="Times New Roman"/>
                                <w:sz w:val="28"/>
                                <w:szCs w:val="28"/>
                                <w:lang w:val="es-ES"/>
                              </w:rPr>
                            </w:pPr>
                          </w:p>
                          <w:p w14:paraId="69E467FD" w14:textId="77777777" w:rsidR="009C3DDA" w:rsidRDefault="009C3DDA" w:rsidP="009C3DDA">
                            <w:pPr>
                              <w:jc w:val="center"/>
                              <w:rPr>
                                <w:rFonts w:ascii="Times New Roman" w:hAnsi="Times New Roman" w:cs="Times New Roman"/>
                                <w:sz w:val="28"/>
                                <w:szCs w:val="28"/>
                                <w:lang w:val="es-ES"/>
                              </w:rPr>
                            </w:pPr>
                          </w:p>
                          <w:p w14:paraId="7A763DA8" w14:textId="77777777" w:rsidR="009C3DDA" w:rsidRDefault="009C3DDA" w:rsidP="009C3DDA">
                            <w:pPr>
                              <w:jc w:val="center"/>
                              <w:rPr>
                                <w:rFonts w:ascii="Times New Roman" w:hAnsi="Times New Roman" w:cs="Times New Roman"/>
                                <w:sz w:val="28"/>
                                <w:szCs w:val="28"/>
                                <w:lang w:val="es-ES"/>
                              </w:rPr>
                            </w:pPr>
                          </w:p>
                          <w:p w14:paraId="252853B0" w14:textId="77777777" w:rsidR="009C3DDA" w:rsidRDefault="009C3DDA" w:rsidP="009C3DDA">
                            <w:pPr>
                              <w:jc w:val="center"/>
                              <w:rPr>
                                <w:rFonts w:ascii="Times New Roman" w:hAnsi="Times New Roman" w:cs="Times New Roman"/>
                                <w:sz w:val="28"/>
                                <w:szCs w:val="28"/>
                                <w:lang w:val="es-ES"/>
                              </w:rPr>
                            </w:pPr>
                          </w:p>
                          <w:p w14:paraId="171F51F2" w14:textId="77777777" w:rsidR="009C3DDA" w:rsidRDefault="009C3DDA" w:rsidP="009C3DDA">
                            <w:pPr>
                              <w:jc w:val="center"/>
                              <w:rPr>
                                <w:rFonts w:ascii="Times New Roman" w:hAnsi="Times New Roman" w:cs="Times New Roman"/>
                                <w:sz w:val="28"/>
                                <w:szCs w:val="28"/>
                                <w:lang w:val="es-ES"/>
                              </w:rPr>
                            </w:pPr>
                          </w:p>
                          <w:p w14:paraId="27975D93" w14:textId="77777777" w:rsidR="009C3DDA" w:rsidRDefault="009C3DDA" w:rsidP="009C3DDA">
                            <w:pPr>
                              <w:jc w:val="center"/>
                              <w:rPr>
                                <w:rFonts w:ascii="Times New Roman" w:hAnsi="Times New Roman" w:cs="Times New Roman"/>
                                <w:sz w:val="28"/>
                                <w:szCs w:val="28"/>
                                <w:lang w:val="es-ES"/>
                              </w:rPr>
                            </w:pPr>
                          </w:p>
                          <w:p w14:paraId="74ED8DC4" w14:textId="77777777" w:rsidR="009C3DDA" w:rsidRDefault="009C3DDA" w:rsidP="009C3DDA">
                            <w:pPr>
                              <w:jc w:val="center"/>
                              <w:rPr>
                                <w:rFonts w:ascii="Times New Roman" w:hAnsi="Times New Roman" w:cs="Times New Roman"/>
                                <w:sz w:val="28"/>
                                <w:szCs w:val="28"/>
                                <w:lang w:val="es-ES"/>
                              </w:rPr>
                            </w:pPr>
                          </w:p>
                          <w:p w14:paraId="58648F57" w14:textId="77777777" w:rsidR="009C3DDA" w:rsidRPr="0030331D" w:rsidRDefault="009C3DDA" w:rsidP="009C3DDA">
                            <w:pPr>
                              <w:jc w:val="center"/>
                              <w:rPr>
                                <w:rFonts w:ascii="Times New Roman" w:hAnsi="Times New Roman" w:cs="Times New Roman"/>
                                <w:sz w:val="28"/>
                                <w:szCs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860E0" id="Rectángulo 5" o:spid="_x0000_s1027" style="position:absolute;margin-left:4.5pt;margin-top:10.65pt;width:535.3pt;height:2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" fillcolor="#70ad47" strokecolor="#507e32" strokeweight="1pt">
                <v:textbox>
                  <w:txbxContent>
                    <w:p w14:paraId="1B20726D"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 xml:space="preserve">12/06/2024: IPCh – se envía carta de saludos al Sínodo de la IPCh por sus 60 años de servicio. </w:t>
                      </w:r>
                    </w:p>
                    <w:p w14:paraId="46D27519"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18/06/2024: Consistorios- Se envía a los consistorios invitación recibida por FAIE</w:t>
                      </w:r>
                    </w:p>
                    <w:p w14:paraId="12E30E16"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04/07/2024: Se envía a las autoridades de IPSA, Moderador del Presbiterio y delegado ante FAIE la invitación para tratar temas de actualidad nacional en sede de FAIE.</w:t>
                      </w:r>
                    </w:p>
                    <w:p w14:paraId="2BA018D7"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17/07/2024: CdA: Se envía la información de AIPRAL al Comité en administración para su estudio y resolución.</w:t>
                      </w:r>
                    </w:p>
                    <w:p w14:paraId="37E5C872" w14:textId="77777777" w:rsidR="009C3DDA" w:rsidRDefault="009C3DDA" w:rsidP="009C3DDA">
                      <w:pPr>
                        <w:rPr>
                          <w:rFonts w:ascii="Times New Roman" w:hAnsi="Times New Roman" w:cs="Times New Roman"/>
                          <w:sz w:val="28"/>
                          <w:szCs w:val="28"/>
                          <w:lang w:val="es-ES"/>
                        </w:rPr>
                      </w:pPr>
                      <w:r>
                        <w:rPr>
                          <w:rFonts w:ascii="Times New Roman" w:hAnsi="Times New Roman" w:cs="Times New Roman"/>
                          <w:sz w:val="28"/>
                          <w:szCs w:val="28"/>
                          <w:lang w:val="es-ES"/>
                        </w:rPr>
                        <w:t>20/08/2024: Consistorios, se envía para difusión a los consistorios la invitación recibida del Museo de Brandsen.</w:t>
                      </w:r>
                    </w:p>
                    <w:p w14:paraId="05479D2D" w14:textId="77777777" w:rsidR="009C3DDA" w:rsidRDefault="009C3DDA" w:rsidP="009C3DDA">
                      <w:pPr>
                        <w:jc w:val="center"/>
                        <w:rPr>
                          <w:rFonts w:ascii="Times New Roman" w:hAnsi="Times New Roman" w:cs="Times New Roman"/>
                          <w:sz w:val="28"/>
                          <w:szCs w:val="28"/>
                          <w:lang w:val="es-ES"/>
                        </w:rPr>
                      </w:pPr>
                    </w:p>
                    <w:p w14:paraId="27658012" w14:textId="77777777" w:rsidR="009C3DDA" w:rsidRDefault="009C3DDA" w:rsidP="009C3DDA">
                      <w:pPr>
                        <w:jc w:val="center"/>
                        <w:rPr>
                          <w:rFonts w:ascii="Times New Roman" w:hAnsi="Times New Roman" w:cs="Times New Roman"/>
                          <w:sz w:val="28"/>
                          <w:szCs w:val="28"/>
                          <w:lang w:val="es-ES"/>
                        </w:rPr>
                      </w:pPr>
                    </w:p>
                    <w:p w14:paraId="7BEEF945" w14:textId="77777777" w:rsidR="009C3DDA" w:rsidRDefault="009C3DDA" w:rsidP="009C3DDA">
                      <w:pPr>
                        <w:jc w:val="center"/>
                        <w:rPr>
                          <w:rFonts w:ascii="Times New Roman" w:hAnsi="Times New Roman" w:cs="Times New Roman"/>
                          <w:sz w:val="28"/>
                          <w:szCs w:val="28"/>
                          <w:lang w:val="es-ES"/>
                        </w:rPr>
                      </w:pPr>
                    </w:p>
                    <w:p w14:paraId="19DDB7E4" w14:textId="77777777" w:rsidR="009C3DDA" w:rsidRDefault="009C3DDA" w:rsidP="009C3DDA">
                      <w:pPr>
                        <w:jc w:val="center"/>
                        <w:rPr>
                          <w:rFonts w:ascii="Times New Roman" w:hAnsi="Times New Roman" w:cs="Times New Roman"/>
                          <w:sz w:val="28"/>
                          <w:szCs w:val="28"/>
                          <w:lang w:val="es-ES"/>
                        </w:rPr>
                      </w:pPr>
                    </w:p>
                    <w:p w14:paraId="69E467FD" w14:textId="77777777" w:rsidR="009C3DDA" w:rsidRDefault="009C3DDA" w:rsidP="009C3DDA">
                      <w:pPr>
                        <w:jc w:val="center"/>
                        <w:rPr>
                          <w:rFonts w:ascii="Times New Roman" w:hAnsi="Times New Roman" w:cs="Times New Roman"/>
                          <w:sz w:val="28"/>
                          <w:szCs w:val="28"/>
                          <w:lang w:val="es-ES"/>
                        </w:rPr>
                      </w:pPr>
                    </w:p>
                    <w:p w14:paraId="7A763DA8" w14:textId="77777777" w:rsidR="009C3DDA" w:rsidRDefault="009C3DDA" w:rsidP="009C3DDA">
                      <w:pPr>
                        <w:jc w:val="center"/>
                        <w:rPr>
                          <w:rFonts w:ascii="Times New Roman" w:hAnsi="Times New Roman" w:cs="Times New Roman"/>
                          <w:sz w:val="28"/>
                          <w:szCs w:val="28"/>
                          <w:lang w:val="es-ES"/>
                        </w:rPr>
                      </w:pPr>
                    </w:p>
                    <w:p w14:paraId="252853B0" w14:textId="77777777" w:rsidR="009C3DDA" w:rsidRDefault="009C3DDA" w:rsidP="009C3DDA">
                      <w:pPr>
                        <w:jc w:val="center"/>
                        <w:rPr>
                          <w:rFonts w:ascii="Times New Roman" w:hAnsi="Times New Roman" w:cs="Times New Roman"/>
                          <w:sz w:val="28"/>
                          <w:szCs w:val="28"/>
                          <w:lang w:val="es-ES"/>
                        </w:rPr>
                      </w:pPr>
                    </w:p>
                    <w:p w14:paraId="171F51F2" w14:textId="77777777" w:rsidR="009C3DDA" w:rsidRDefault="009C3DDA" w:rsidP="009C3DDA">
                      <w:pPr>
                        <w:jc w:val="center"/>
                        <w:rPr>
                          <w:rFonts w:ascii="Times New Roman" w:hAnsi="Times New Roman" w:cs="Times New Roman"/>
                          <w:sz w:val="28"/>
                          <w:szCs w:val="28"/>
                          <w:lang w:val="es-ES"/>
                        </w:rPr>
                      </w:pPr>
                    </w:p>
                    <w:p w14:paraId="27975D93" w14:textId="77777777" w:rsidR="009C3DDA" w:rsidRDefault="009C3DDA" w:rsidP="009C3DDA">
                      <w:pPr>
                        <w:jc w:val="center"/>
                        <w:rPr>
                          <w:rFonts w:ascii="Times New Roman" w:hAnsi="Times New Roman" w:cs="Times New Roman"/>
                          <w:sz w:val="28"/>
                          <w:szCs w:val="28"/>
                          <w:lang w:val="es-ES"/>
                        </w:rPr>
                      </w:pPr>
                    </w:p>
                    <w:p w14:paraId="74ED8DC4" w14:textId="77777777" w:rsidR="009C3DDA" w:rsidRDefault="009C3DDA" w:rsidP="009C3DDA">
                      <w:pPr>
                        <w:jc w:val="center"/>
                        <w:rPr>
                          <w:rFonts w:ascii="Times New Roman" w:hAnsi="Times New Roman" w:cs="Times New Roman"/>
                          <w:sz w:val="28"/>
                          <w:szCs w:val="28"/>
                          <w:lang w:val="es-ES"/>
                        </w:rPr>
                      </w:pPr>
                    </w:p>
                    <w:p w14:paraId="58648F57" w14:textId="77777777" w:rsidR="009C3DDA" w:rsidRPr="0030331D" w:rsidRDefault="009C3DDA" w:rsidP="009C3DDA">
                      <w:pPr>
                        <w:jc w:val="center"/>
                        <w:rPr>
                          <w:rFonts w:ascii="Times New Roman" w:hAnsi="Times New Roman" w:cs="Times New Roman"/>
                          <w:sz w:val="28"/>
                          <w:szCs w:val="28"/>
                          <w:lang w:val="es-ES"/>
                        </w:rPr>
                      </w:pPr>
                    </w:p>
                  </w:txbxContent>
                </v:textbox>
              </v:rect>
            </w:pict>
          </mc:Fallback>
        </mc:AlternateContent>
      </w:r>
    </w:p>
    <w:p w14:paraId="60A2A5F0" w14:textId="5AC4D4C2" w:rsidR="006F0C3A" w:rsidRDefault="006F0C3A">
      <w:pPr>
        <w:rPr>
          <w:rFonts w:ascii="Times New Roman" w:hAnsi="Times New Roman" w:cs="Times New Roman"/>
          <w:sz w:val="28"/>
          <w:szCs w:val="28"/>
        </w:rPr>
      </w:pPr>
    </w:p>
    <w:p w14:paraId="2D598AE2" w14:textId="77777777" w:rsidR="00217445" w:rsidRDefault="00217445">
      <w:pPr>
        <w:rPr>
          <w:rFonts w:ascii="Times New Roman" w:hAnsi="Times New Roman" w:cs="Times New Roman"/>
          <w:sz w:val="28"/>
          <w:szCs w:val="28"/>
        </w:rPr>
      </w:pPr>
    </w:p>
    <w:p w14:paraId="12837244" w14:textId="77777777" w:rsidR="00217445" w:rsidRDefault="00217445">
      <w:pPr>
        <w:rPr>
          <w:rFonts w:ascii="Times New Roman" w:hAnsi="Times New Roman" w:cs="Times New Roman"/>
          <w:sz w:val="28"/>
          <w:szCs w:val="28"/>
        </w:rPr>
      </w:pPr>
    </w:p>
    <w:p w14:paraId="7BEE3D1E" w14:textId="77777777" w:rsidR="00217445" w:rsidRDefault="00217445">
      <w:pPr>
        <w:rPr>
          <w:rFonts w:ascii="Times New Roman" w:hAnsi="Times New Roman" w:cs="Times New Roman"/>
          <w:sz w:val="28"/>
          <w:szCs w:val="28"/>
        </w:rPr>
      </w:pPr>
    </w:p>
    <w:p w14:paraId="3F28AA80" w14:textId="77777777" w:rsidR="00217445" w:rsidRDefault="00217445">
      <w:pPr>
        <w:rPr>
          <w:rFonts w:ascii="Times New Roman" w:hAnsi="Times New Roman" w:cs="Times New Roman"/>
          <w:sz w:val="28"/>
          <w:szCs w:val="28"/>
        </w:rPr>
      </w:pPr>
    </w:p>
    <w:p w14:paraId="1E318E03" w14:textId="77777777" w:rsidR="00D3197A" w:rsidRDefault="00D3197A">
      <w:pPr>
        <w:rPr>
          <w:rFonts w:ascii="Times New Roman" w:hAnsi="Times New Roman" w:cs="Times New Roman"/>
          <w:sz w:val="28"/>
          <w:szCs w:val="28"/>
        </w:rPr>
      </w:pPr>
    </w:p>
    <w:p w14:paraId="1F90D53F" w14:textId="77777777" w:rsidR="00D3197A" w:rsidRDefault="00D3197A">
      <w:pPr>
        <w:rPr>
          <w:rFonts w:ascii="Times New Roman" w:hAnsi="Times New Roman" w:cs="Times New Roman"/>
          <w:sz w:val="28"/>
          <w:szCs w:val="28"/>
        </w:rPr>
      </w:pPr>
    </w:p>
    <w:p w14:paraId="5ED7770A" w14:textId="77777777" w:rsidR="00D3197A" w:rsidRDefault="00D3197A">
      <w:pPr>
        <w:rPr>
          <w:rFonts w:ascii="Times New Roman" w:hAnsi="Times New Roman" w:cs="Times New Roman"/>
          <w:sz w:val="28"/>
          <w:szCs w:val="28"/>
        </w:rPr>
      </w:pPr>
    </w:p>
    <w:p w14:paraId="64CEE967" w14:textId="77777777" w:rsidR="00D3197A" w:rsidRDefault="00D3197A">
      <w:pPr>
        <w:rPr>
          <w:rFonts w:ascii="Times New Roman" w:hAnsi="Times New Roman" w:cs="Times New Roman"/>
          <w:sz w:val="28"/>
          <w:szCs w:val="28"/>
        </w:rPr>
      </w:pPr>
    </w:p>
    <w:p w14:paraId="29453E50" w14:textId="0AFE9CB8" w:rsidR="00217445" w:rsidRDefault="00217445">
      <w:pPr>
        <w:rPr>
          <w:rFonts w:ascii="Times New Roman" w:hAnsi="Times New Roman" w:cs="Times New Roman"/>
          <w:sz w:val="28"/>
          <w:szCs w:val="28"/>
        </w:rPr>
      </w:pPr>
      <w:r>
        <w:rPr>
          <w:rFonts w:ascii="Times New Roman" w:hAnsi="Times New Roman" w:cs="Times New Roman"/>
          <w:sz w:val="28"/>
          <w:szCs w:val="28"/>
        </w:rPr>
        <w:t xml:space="preserve">El PM Marcos Ruiz Andrade sugiere que sea una práctica enviar a todos los miembros las correspondencias recibidas </w:t>
      </w:r>
      <w:r w:rsidR="000E0F2A">
        <w:rPr>
          <w:rFonts w:ascii="Times New Roman" w:hAnsi="Times New Roman" w:cs="Times New Roman"/>
          <w:sz w:val="28"/>
          <w:szCs w:val="28"/>
        </w:rPr>
        <w:t xml:space="preserve">así todos están informados de lo que llega al presbiterio el secretario toma nota del comentario y comenzara a enviar las mismas </w:t>
      </w:r>
    </w:p>
    <w:p w14:paraId="26F171FF" w14:textId="1621C9BE" w:rsidR="009C3DDA" w:rsidRDefault="009C3DDA">
      <w:pPr>
        <w:rPr>
          <w:rFonts w:ascii="Times New Roman" w:hAnsi="Times New Roman" w:cs="Times New Roman"/>
          <w:sz w:val="28"/>
          <w:szCs w:val="28"/>
        </w:rPr>
      </w:pPr>
      <w:r>
        <w:rPr>
          <w:rFonts w:ascii="Times New Roman" w:hAnsi="Times New Roman" w:cs="Times New Roman"/>
          <w:sz w:val="28"/>
          <w:szCs w:val="28"/>
        </w:rPr>
        <w:t>El informe es recibido</w:t>
      </w:r>
    </w:p>
    <w:p w14:paraId="34297522" w14:textId="689784DA" w:rsidR="0097625E" w:rsidRDefault="0097625E">
      <w:pPr>
        <w:rPr>
          <w:rFonts w:ascii="Times New Roman" w:hAnsi="Times New Roman" w:cs="Times New Roman"/>
          <w:sz w:val="28"/>
          <w:szCs w:val="28"/>
        </w:rPr>
      </w:pPr>
      <w:r>
        <w:rPr>
          <w:rFonts w:ascii="Times New Roman" w:hAnsi="Times New Roman" w:cs="Times New Roman"/>
          <w:sz w:val="28"/>
          <w:szCs w:val="28"/>
        </w:rPr>
        <w:t xml:space="preserve">161.7 </w:t>
      </w:r>
      <w:r>
        <w:rPr>
          <w:rFonts w:ascii="Times New Roman" w:hAnsi="Times New Roman" w:cs="Times New Roman"/>
          <w:sz w:val="28"/>
          <w:szCs w:val="28"/>
          <w:u w:val="single"/>
        </w:rPr>
        <w:t>Informe de la comisión de puestas en funciones del PM Guillermo Mac Kenzie:</w:t>
      </w:r>
    </w:p>
    <w:p w14:paraId="17D07D28" w14:textId="62A71502" w:rsidR="0097625E" w:rsidRDefault="0097625E">
      <w:pPr>
        <w:rPr>
          <w:rFonts w:ascii="Times New Roman" w:hAnsi="Times New Roman" w:cs="Times New Roman"/>
          <w:sz w:val="28"/>
          <w:szCs w:val="28"/>
        </w:rPr>
      </w:pPr>
      <w:r>
        <w:rPr>
          <w:rFonts w:ascii="Times New Roman" w:hAnsi="Times New Roman" w:cs="Times New Roman"/>
          <w:sz w:val="28"/>
          <w:szCs w:val="28"/>
        </w:rPr>
        <w:t>El PM Jorge Lumsdem presenta el siguiente informe</w:t>
      </w:r>
    </w:p>
    <w:p w14:paraId="20A10685"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Informe de la Comisión de puestas en funciones del PM Guillermo Mac Kenzie</w:t>
      </w:r>
    </w:p>
    <w:p w14:paraId="6FDA11A8"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p>
    <w:p w14:paraId="5C83E6CB" w14:textId="1AB8B2AE"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 xml:space="preserve">         Reunión de Presbiterio 161 IPSA Temperley Sábado 07 de setiembre de 2024</w:t>
      </w:r>
    </w:p>
    <w:p w14:paraId="4B39E8B7"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Integrantes: PM Jorge Lumsdem- PM Adrián Pico – PM Julio López – PG Cathy Ogdon – PG Leonardo Ossona – PG Ricardo Luna.</w:t>
      </w:r>
    </w:p>
    <w:p w14:paraId="07A18EB3" w14:textId="766BD230"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El domingo 04 de agosto del 2024 en la Iglesia Presbiteriana San Andrés Centro se realiza la puesta en funciones del PM Guillermo Mac Kenzie como pastor Senior de las Iglesias Olivos, Centro y Brazo Norte. La ceremonia es muy emotiva con unas hermosas alabanzas y el sonar de las Gaitas, promediando el culto y luego del mensaje que nos da el PM Gerardo Muniello se procede a la puesta en funciones del PM Mac Kenzie. Esta comisión procede de acuerdo al libro de Orden el PM Jorge Lumsdem preside la ceremonia, el PG Leonardo Ossona realiza las preguntas al PM Guillermo Mac Kenzie y a la congregación una vez efectuada las respuestas, el PM Lumsdem anuncia que Guillermo es recibido como nuevo Pastor Senior para las Iglesias de Olivos, Centro y Brazo Norte, Los PM y PG presentes saludan al nuevo pastor, luego el PM Julio López hace una oración por Guillermo y su familia y Luego la PG Cathy Ogdon hace una Exhortación a Guillermo y a continuación el PM Adrián Pico lo hace con la congregación de esta forma queda debidamente puesto en funciones como pastor Senior de las Iglesias Presbiterianas San Andrés de Olivos, Centro y Brazo Norte. Luego el culto continuo normalmente.</w:t>
      </w:r>
    </w:p>
    <w:p w14:paraId="5BEC10D0"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lastRenderedPageBreak/>
        <w:t>Recomendaciones:</w:t>
      </w:r>
    </w:p>
    <w:p w14:paraId="0A4DE6B7"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1 – Que el informe sea aprobado</w:t>
      </w:r>
    </w:p>
    <w:p w14:paraId="6998A437"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2 – Que esta comisión sea disuelta</w:t>
      </w:r>
    </w:p>
    <w:p w14:paraId="1FE0B27E" w14:textId="77777777" w:rsidR="0097625E" w:rsidRDefault="0097625E" w:rsidP="0097625E">
      <w:pPr>
        <w:tabs>
          <w:tab w:val="left" w:pos="2817"/>
        </w:tabs>
        <w:rPr>
          <w:rFonts w:ascii="Times New Roman" w:hAnsi="Times New Roman" w:cs="Times New Roman"/>
          <w:sz w:val="28"/>
          <w:szCs w:val="28"/>
        </w:rPr>
      </w:pPr>
    </w:p>
    <w:p w14:paraId="0A2C3D74" w14:textId="77777777" w:rsidR="0097625E" w:rsidRDefault="0097625E" w:rsidP="0097625E">
      <w:pPr>
        <w:tabs>
          <w:tab w:val="left" w:pos="2817"/>
        </w:tabs>
        <w:rPr>
          <w:rFonts w:ascii="Times New Roman" w:hAnsi="Times New Roman" w:cs="Times New Roman"/>
          <w:sz w:val="28"/>
          <w:szCs w:val="28"/>
        </w:rPr>
      </w:pPr>
    </w:p>
    <w:p w14:paraId="5E3E4F06" w14:textId="77777777" w:rsidR="0097625E" w:rsidRDefault="0097625E" w:rsidP="0097625E">
      <w:pPr>
        <w:tabs>
          <w:tab w:val="left" w:pos="2817"/>
        </w:tabs>
        <w:rPr>
          <w:rFonts w:ascii="Times New Roman" w:hAnsi="Times New Roman" w:cs="Times New Roman"/>
          <w:sz w:val="28"/>
          <w:szCs w:val="28"/>
        </w:rPr>
      </w:pPr>
    </w:p>
    <w:p w14:paraId="176A88C0" w14:textId="77777777"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 xml:space="preserve">           PM Jorge Lumsdem                                                                 PG Ricardo Luna</w:t>
      </w:r>
    </w:p>
    <w:p w14:paraId="6D0CF2FB" w14:textId="216B75CC"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 xml:space="preserve">               Moderador                                                                               secretario</w:t>
      </w:r>
    </w:p>
    <w:p w14:paraId="3292DE6A" w14:textId="09E64A15" w:rsidR="0097625E" w:rsidRDefault="0097625E" w:rsidP="0097625E">
      <w:pPr>
        <w:tabs>
          <w:tab w:val="left" w:pos="2817"/>
        </w:tabs>
        <w:rPr>
          <w:rFonts w:ascii="Times New Roman" w:hAnsi="Times New Roman" w:cs="Times New Roman"/>
          <w:sz w:val="28"/>
          <w:szCs w:val="28"/>
        </w:rPr>
      </w:pPr>
      <w:r>
        <w:rPr>
          <w:rFonts w:ascii="Times New Roman" w:hAnsi="Times New Roman" w:cs="Times New Roman"/>
          <w:sz w:val="28"/>
          <w:szCs w:val="28"/>
        </w:rPr>
        <w:t>Recomendaciones:</w:t>
      </w:r>
    </w:p>
    <w:p w14:paraId="62B4C358" w14:textId="50F05447" w:rsidR="0097625E" w:rsidRDefault="0097625E" w:rsidP="0097625E">
      <w:pPr>
        <w:pStyle w:val="Prrafodelista"/>
        <w:numPr>
          <w:ilvl w:val="0"/>
          <w:numId w:val="1"/>
        </w:numPr>
        <w:tabs>
          <w:tab w:val="left" w:pos="2817"/>
        </w:tabs>
        <w:rPr>
          <w:rFonts w:ascii="Times New Roman" w:hAnsi="Times New Roman" w:cs="Times New Roman"/>
          <w:sz w:val="28"/>
          <w:szCs w:val="28"/>
        </w:rPr>
      </w:pPr>
      <w:r>
        <w:rPr>
          <w:rFonts w:ascii="Times New Roman" w:hAnsi="Times New Roman" w:cs="Times New Roman"/>
          <w:sz w:val="28"/>
          <w:szCs w:val="28"/>
        </w:rPr>
        <w:t>Se aprueba</w:t>
      </w:r>
    </w:p>
    <w:p w14:paraId="2EDDF738" w14:textId="699B5218" w:rsidR="0097625E" w:rsidRDefault="00BA3623" w:rsidP="0097625E">
      <w:pPr>
        <w:pStyle w:val="Prrafodelista"/>
        <w:numPr>
          <w:ilvl w:val="0"/>
          <w:numId w:val="1"/>
        </w:numPr>
        <w:tabs>
          <w:tab w:val="left" w:pos="2817"/>
        </w:tabs>
        <w:rPr>
          <w:rFonts w:ascii="Times New Roman" w:hAnsi="Times New Roman" w:cs="Times New Roman"/>
          <w:sz w:val="28"/>
          <w:szCs w:val="28"/>
        </w:rPr>
      </w:pPr>
      <w:r>
        <w:rPr>
          <w:rFonts w:ascii="Times New Roman" w:hAnsi="Times New Roman" w:cs="Times New Roman"/>
          <w:sz w:val="28"/>
          <w:szCs w:val="28"/>
        </w:rPr>
        <w:t>Se aprueba</w:t>
      </w:r>
    </w:p>
    <w:p w14:paraId="06A963F9" w14:textId="116D19FF" w:rsidR="00BA3623" w:rsidRDefault="00D65D1A"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El Señor moderador pide al CdA leer ahora el informe para luego ir al receso </w:t>
      </w:r>
    </w:p>
    <w:p w14:paraId="059F75D4" w14:textId="25C3925E" w:rsidR="00BA3623" w:rsidRDefault="00BA3623"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161.9 </w:t>
      </w:r>
      <w:r>
        <w:rPr>
          <w:rFonts w:ascii="Times New Roman" w:hAnsi="Times New Roman" w:cs="Times New Roman"/>
          <w:sz w:val="28"/>
          <w:szCs w:val="28"/>
          <w:u w:val="single"/>
        </w:rPr>
        <w:t>Informe del Comité en administración:</w:t>
      </w:r>
    </w:p>
    <w:p w14:paraId="5AD2DFE9" w14:textId="218B0CC0" w:rsidR="00BA3623" w:rsidRDefault="00BA3623" w:rsidP="00BA3623">
      <w:pPr>
        <w:tabs>
          <w:tab w:val="left" w:pos="2817"/>
        </w:tabs>
        <w:rPr>
          <w:rFonts w:ascii="Times New Roman" w:hAnsi="Times New Roman" w:cs="Times New Roman"/>
          <w:sz w:val="28"/>
          <w:szCs w:val="28"/>
        </w:rPr>
      </w:pPr>
      <w:r>
        <w:rPr>
          <w:rFonts w:ascii="Times New Roman" w:hAnsi="Times New Roman" w:cs="Times New Roman"/>
          <w:sz w:val="28"/>
          <w:szCs w:val="28"/>
        </w:rPr>
        <w:t>El PM Jorge Torres presenta el Informe del CdA.</w:t>
      </w:r>
    </w:p>
    <w:p w14:paraId="78C2B53A" w14:textId="77777777" w:rsidR="00D65D1A" w:rsidRPr="00D65D1A" w:rsidRDefault="00D65D1A" w:rsidP="00D65D1A">
      <w:pPr>
        <w:tabs>
          <w:tab w:val="left" w:pos="2817"/>
        </w:tabs>
        <w:rPr>
          <w:rFonts w:ascii="Times New Roman" w:hAnsi="Times New Roman" w:cs="Times New Roman"/>
          <w:b/>
          <w:bCs/>
          <w:sz w:val="28"/>
          <w:szCs w:val="28"/>
        </w:rPr>
      </w:pPr>
      <w:r w:rsidRPr="00D65D1A">
        <w:rPr>
          <w:rFonts w:ascii="Times New Roman" w:hAnsi="Times New Roman" w:cs="Times New Roman"/>
          <w:b/>
          <w:sz w:val="28"/>
          <w:szCs w:val="28"/>
        </w:rPr>
        <w:t xml:space="preserve">COMITÉ EN ADMINISTRACIÓN </w:t>
      </w:r>
    </w:p>
    <w:p w14:paraId="60AF68E8" w14:textId="77777777" w:rsidR="00D65D1A" w:rsidRPr="00D65D1A" w:rsidRDefault="00D65D1A" w:rsidP="00D65D1A">
      <w:pPr>
        <w:tabs>
          <w:tab w:val="left" w:pos="2817"/>
        </w:tabs>
        <w:rPr>
          <w:rFonts w:ascii="Times New Roman" w:hAnsi="Times New Roman" w:cs="Times New Roman"/>
          <w:b/>
          <w:bCs/>
          <w:sz w:val="28"/>
          <w:szCs w:val="28"/>
        </w:rPr>
      </w:pPr>
      <w:r w:rsidRPr="00D65D1A">
        <w:rPr>
          <w:rFonts w:ascii="Times New Roman" w:hAnsi="Times New Roman" w:cs="Times New Roman"/>
          <w:b/>
          <w:bCs/>
          <w:sz w:val="28"/>
          <w:szCs w:val="28"/>
        </w:rPr>
        <w:t xml:space="preserve">Informe a la Reunión de Presbiterio Nº161. </w:t>
      </w:r>
    </w:p>
    <w:p w14:paraId="4458696B" w14:textId="77777777" w:rsidR="00D65D1A" w:rsidRPr="00D65D1A" w:rsidRDefault="00D65D1A" w:rsidP="00D65D1A">
      <w:pPr>
        <w:tabs>
          <w:tab w:val="left" w:pos="2817"/>
        </w:tabs>
        <w:rPr>
          <w:rFonts w:ascii="Times New Roman" w:hAnsi="Times New Roman" w:cs="Times New Roman"/>
          <w:sz w:val="28"/>
          <w:szCs w:val="28"/>
        </w:rPr>
      </w:pPr>
      <w:r w:rsidRPr="00D65D1A">
        <w:rPr>
          <w:rFonts w:ascii="Times New Roman" w:hAnsi="Times New Roman" w:cs="Times New Roman"/>
          <w:b/>
          <w:bCs/>
          <w:sz w:val="28"/>
          <w:szCs w:val="28"/>
        </w:rPr>
        <w:t>Temperley, 7 de septiembre de 2024</w:t>
      </w:r>
    </w:p>
    <w:p w14:paraId="0ED0FF3F" w14:textId="77777777" w:rsidR="00D65D1A" w:rsidRPr="00D65D1A" w:rsidRDefault="00D65D1A" w:rsidP="00D65D1A">
      <w:pPr>
        <w:tabs>
          <w:tab w:val="left" w:pos="2817"/>
        </w:tabs>
        <w:rPr>
          <w:rFonts w:ascii="Times New Roman" w:hAnsi="Times New Roman" w:cs="Times New Roman"/>
          <w:sz w:val="28"/>
          <w:szCs w:val="28"/>
        </w:rPr>
      </w:pPr>
    </w:p>
    <w:p w14:paraId="02DCD168" w14:textId="77777777" w:rsidR="00D65D1A" w:rsidRPr="00D65D1A" w:rsidRDefault="00D65D1A" w:rsidP="00D65D1A">
      <w:pPr>
        <w:tabs>
          <w:tab w:val="left" w:pos="2817"/>
        </w:tabs>
        <w:rPr>
          <w:rFonts w:ascii="Times New Roman" w:hAnsi="Times New Roman" w:cs="Times New Roman"/>
          <w:sz w:val="28"/>
          <w:szCs w:val="28"/>
        </w:rPr>
      </w:pPr>
      <w:r w:rsidRPr="00D65D1A">
        <w:rPr>
          <w:rFonts w:ascii="Times New Roman" w:hAnsi="Times New Roman" w:cs="Times New Roman"/>
          <w:sz w:val="28"/>
          <w:szCs w:val="28"/>
        </w:rPr>
        <w:t xml:space="preserve">INTEGRANTES: PM Jorge Torres (Moderador), Sr. Pablo </w:t>
      </w:r>
      <w:proofErr w:type="spellStart"/>
      <w:r w:rsidRPr="00D65D1A">
        <w:rPr>
          <w:rFonts w:ascii="Times New Roman" w:hAnsi="Times New Roman" w:cs="Times New Roman"/>
          <w:sz w:val="28"/>
          <w:szCs w:val="28"/>
        </w:rPr>
        <w:t>Lumsden</w:t>
      </w:r>
      <w:proofErr w:type="spellEnd"/>
      <w:r w:rsidRPr="00D65D1A">
        <w:rPr>
          <w:rFonts w:ascii="Times New Roman" w:hAnsi="Times New Roman" w:cs="Times New Roman"/>
          <w:sz w:val="28"/>
          <w:szCs w:val="28"/>
        </w:rPr>
        <w:t xml:space="preserve"> (</w:t>
      </w:r>
      <w:proofErr w:type="gramStart"/>
      <w:r w:rsidRPr="00D65D1A">
        <w:rPr>
          <w:rFonts w:ascii="Times New Roman" w:hAnsi="Times New Roman" w:cs="Times New Roman"/>
          <w:sz w:val="28"/>
          <w:szCs w:val="28"/>
        </w:rPr>
        <w:t>Secretario</w:t>
      </w:r>
      <w:proofErr w:type="gramEnd"/>
      <w:r w:rsidRPr="00D65D1A">
        <w:rPr>
          <w:rFonts w:ascii="Times New Roman" w:hAnsi="Times New Roman" w:cs="Times New Roman"/>
          <w:sz w:val="28"/>
          <w:szCs w:val="28"/>
        </w:rPr>
        <w:t>), PG Mariano Millenaar (Tesorero), PG Ana María Barriola, PG Adriana Peaguda, Sra. Sonia Wilwerth, PG Oscar Ochotorena, PG Eber De La Cruz Peña, Sra. Lidia Baleato, PG Alberto Ermili y PG Ricardo Luna.</w:t>
      </w:r>
    </w:p>
    <w:p w14:paraId="6C5A3B20" w14:textId="77777777" w:rsidR="00D65D1A" w:rsidRPr="00D65D1A" w:rsidRDefault="00D65D1A" w:rsidP="00D65D1A">
      <w:pPr>
        <w:tabs>
          <w:tab w:val="left" w:pos="2817"/>
        </w:tabs>
        <w:rPr>
          <w:rFonts w:ascii="Times New Roman" w:hAnsi="Times New Roman" w:cs="Times New Roman"/>
          <w:sz w:val="28"/>
          <w:szCs w:val="28"/>
        </w:rPr>
      </w:pPr>
    </w:p>
    <w:p w14:paraId="5C9B2B3E" w14:textId="77777777" w:rsidR="00D65D1A" w:rsidRPr="00D65D1A" w:rsidRDefault="00D65D1A" w:rsidP="00D65D1A">
      <w:pPr>
        <w:tabs>
          <w:tab w:val="left" w:pos="2817"/>
        </w:tabs>
        <w:rPr>
          <w:rFonts w:ascii="Times New Roman" w:hAnsi="Times New Roman" w:cs="Times New Roman"/>
          <w:sz w:val="28"/>
          <w:szCs w:val="28"/>
          <w:lang w:val="es-ES"/>
        </w:rPr>
      </w:pPr>
      <w:r w:rsidRPr="00D65D1A">
        <w:rPr>
          <w:rFonts w:ascii="Times New Roman" w:hAnsi="Times New Roman" w:cs="Times New Roman"/>
          <w:sz w:val="28"/>
          <w:szCs w:val="28"/>
          <w:lang w:val="es-ES"/>
        </w:rPr>
        <w:t>Queridos hermanos:</w:t>
      </w:r>
    </w:p>
    <w:p w14:paraId="47D6DA97" w14:textId="77777777" w:rsidR="00D65D1A" w:rsidRPr="00D65D1A" w:rsidRDefault="00D65D1A" w:rsidP="00D65D1A">
      <w:pPr>
        <w:tabs>
          <w:tab w:val="left" w:pos="2817"/>
        </w:tabs>
        <w:rPr>
          <w:rFonts w:ascii="Times New Roman" w:hAnsi="Times New Roman" w:cs="Times New Roman"/>
          <w:sz w:val="28"/>
          <w:szCs w:val="28"/>
          <w:lang w:val="es-ES"/>
        </w:rPr>
      </w:pPr>
      <w:r w:rsidRPr="00D65D1A">
        <w:rPr>
          <w:rFonts w:ascii="Times New Roman" w:hAnsi="Times New Roman" w:cs="Times New Roman"/>
          <w:sz w:val="28"/>
          <w:szCs w:val="28"/>
          <w:lang w:val="es-ES"/>
        </w:rPr>
        <w:tab/>
      </w:r>
      <w:r w:rsidRPr="00D65D1A">
        <w:rPr>
          <w:rFonts w:ascii="Times New Roman" w:hAnsi="Times New Roman" w:cs="Times New Roman"/>
          <w:sz w:val="28"/>
          <w:szCs w:val="28"/>
          <w:lang w:val="es-ES"/>
        </w:rPr>
        <w:tab/>
      </w:r>
      <w:r w:rsidRPr="00D65D1A">
        <w:rPr>
          <w:rFonts w:ascii="Times New Roman" w:hAnsi="Times New Roman" w:cs="Times New Roman"/>
          <w:sz w:val="28"/>
          <w:szCs w:val="28"/>
          <w:lang w:val="es-ES"/>
        </w:rPr>
        <w:tab/>
        <w:t>En este informe resumimos los temas que hemos tratado desde la Reunión de Presbiterio N° 158, celebrada en Flores, CABA, el 8 de junio pasado. En esta oportunidad no presentamos recomendaciones.</w:t>
      </w:r>
    </w:p>
    <w:p w14:paraId="188CB05E" w14:textId="77777777" w:rsidR="00D65D1A" w:rsidRPr="00D65D1A" w:rsidRDefault="00D65D1A" w:rsidP="00D65D1A">
      <w:pPr>
        <w:tabs>
          <w:tab w:val="left" w:pos="2817"/>
        </w:tabs>
        <w:rPr>
          <w:rFonts w:ascii="Times New Roman" w:hAnsi="Times New Roman" w:cs="Times New Roman"/>
          <w:sz w:val="28"/>
          <w:szCs w:val="28"/>
          <w:lang w:val="es-ES"/>
        </w:rPr>
      </w:pPr>
    </w:p>
    <w:p w14:paraId="6856D3FF" w14:textId="77777777" w:rsidR="00D65D1A" w:rsidRPr="00D65D1A" w:rsidRDefault="00D65D1A" w:rsidP="00D65D1A">
      <w:pPr>
        <w:tabs>
          <w:tab w:val="left" w:pos="2817"/>
        </w:tabs>
        <w:rPr>
          <w:rFonts w:ascii="Times New Roman" w:hAnsi="Times New Roman" w:cs="Times New Roman"/>
          <w:sz w:val="28"/>
          <w:szCs w:val="28"/>
        </w:rPr>
      </w:pPr>
      <w:r w:rsidRPr="00D65D1A">
        <w:rPr>
          <w:rFonts w:ascii="Times New Roman" w:hAnsi="Times New Roman" w:cs="Times New Roman"/>
          <w:b/>
          <w:bCs/>
          <w:sz w:val="28"/>
          <w:szCs w:val="28"/>
          <w:lang w:val="es-ES"/>
        </w:rPr>
        <w:t>TEMAS TRATADOS</w:t>
      </w:r>
    </w:p>
    <w:p w14:paraId="660FD346" w14:textId="77777777" w:rsidR="00D65D1A" w:rsidRPr="00D65D1A" w:rsidRDefault="00D65D1A" w:rsidP="00D65D1A">
      <w:pPr>
        <w:tabs>
          <w:tab w:val="left" w:pos="2817"/>
        </w:tabs>
        <w:rPr>
          <w:rFonts w:ascii="Times New Roman" w:hAnsi="Times New Roman" w:cs="Times New Roman"/>
          <w:sz w:val="28"/>
          <w:szCs w:val="28"/>
        </w:rPr>
      </w:pPr>
    </w:p>
    <w:p w14:paraId="08290504" w14:textId="77777777" w:rsidR="00D65D1A" w:rsidRPr="00D65D1A" w:rsidRDefault="00D65D1A" w:rsidP="00D65D1A">
      <w:pPr>
        <w:tabs>
          <w:tab w:val="left" w:pos="2817"/>
        </w:tabs>
        <w:rPr>
          <w:rFonts w:ascii="Times New Roman" w:hAnsi="Times New Roman" w:cs="Times New Roman"/>
          <w:bCs/>
          <w:sz w:val="28"/>
          <w:szCs w:val="28"/>
        </w:rPr>
      </w:pPr>
      <w:r w:rsidRPr="00D65D1A">
        <w:rPr>
          <w:rFonts w:ascii="Times New Roman" w:hAnsi="Times New Roman" w:cs="Times New Roman"/>
          <w:b/>
          <w:sz w:val="28"/>
          <w:szCs w:val="28"/>
        </w:rPr>
        <w:t xml:space="preserve">1) Asuntos de IPSA: </w:t>
      </w:r>
      <w:r w:rsidRPr="00D65D1A">
        <w:rPr>
          <w:rFonts w:ascii="Times New Roman" w:hAnsi="Times New Roman" w:cs="Times New Roman"/>
          <w:bCs/>
          <w:sz w:val="28"/>
          <w:szCs w:val="28"/>
        </w:rPr>
        <w:t xml:space="preserve">en nuestra doble función, como Comisión Administrativa de IPSA, nos ocupamos de realizar la citación a la Asamblea General Ordinaria de la asociación civil, realizada el pasado viernes 30 de agosto en la Iglesia del Centro. En la Asamblea de IPSA se </w:t>
      </w:r>
      <w:r w:rsidRPr="00D65D1A">
        <w:rPr>
          <w:rFonts w:ascii="Times New Roman" w:hAnsi="Times New Roman" w:cs="Times New Roman"/>
          <w:bCs/>
          <w:sz w:val="28"/>
          <w:szCs w:val="28"/>
        </w:rPr>
        <w:lastRenderedPageBreak/>
        <w:t xml:space="preserve">presentó memoria y balance y se designaron nuevos miembros de Comisión Administrativa y Comisión Revisora de Cuentas, de acuerdo a los miembros que fueron designados por cada congregación de IPSA. Todo lo relativo a la preparación de esta Asamblea insumió mucho trabajo a este Comité – Comisión en estos meses. </w:t>
      </w:r>
    </w:p>
    <w:p w14:paraId="28B2231A" w14:textId="77777777" w:rsidR="00D65D1A" w:rsidRPr="00D65D1A" w:rsidRDefault="00D65D1A" w:rsidP="00D65D1A">
      <w:pPr>
        <w:tabs>
          <w:tab w:val="left" w:pos="2817"/>
        </w:tabs>
        <w:rPr>
          <w:rFonts w:ascii="Times New Roman" w:hAnsi="Times New Roman" w:cs="Times New Roman"/>
          <w:b/>
          <w:bCs/>
          <w:sz w:val="28"/>
          <w:szCs w:val="28"/>
        </w:rPr>
      </w:pPr>
    </w:p>
    <w:p w14:paraId="54F95C35" w14:textId="77777777" w:rsidR="00D65D1A" w:rsidRPr="00D65D1A" w:rsidRDefault="00D65D1A" w:rsidP="00D65D1A">
      <w:pPr>
        <w:tabs>
          <w:tab w:val="left" w:pos="2817"/>
        </w:tabs>
        <w:rPr>
          <w:rFonts w:ascii="Times New Roman" w:hAnsi="Times New Roman" w:cs="Times New Roman"/>
          <w:bCs/>
          <w:sz w:val="28"/>
          <w:szCs w:val="28"/>
        </w:rPr>
      </w:pPr>
      <w:r w:rsidRPr="00D65D1A">
        <w:rPr>
          <w:rFonts w:ascii="Times New Roman" w:hAnsi="Times New Roman" w:cs="Times New Roman"/>
          <w:b/>
          <w:sz w:val="28"/>
          <w:szCs w:val="28"/>
        </w:rPr>
        <w:t xml:space="preserve">2) Representantes administrativos de las congregaciones: </w:t>
      </w:r>
      <w:r w:rsidRPr="00D65D1A">
        <w:rPr>
          <w:rFonts w:ascii="Times New Roman" w:hAnsi="Times New Roman" w:cs="Times New Roman"/>
          <w:bCs/>
          <w:sz w:val="28"/>
          <w:szCs w:val="28"/>
        </w:rPr>
        <w:t xml:space="preserve">Se recibieron los nombres de las congregaciones de IPSA para la Comisión Administrativa de la asociación para el período 2024-2026. Por otra parte, se recibieron los nominados de Chascomús y La Misión para el Comité en Administración del PSA. </w:t>
      </w:r>
    </w:p>
    <w:p w14:paraId="7D534D31" w14:textId="77777777" w:rsidR="00D65D1A" w:rsidRPr="00D65D1A" w:rsidRDefault="00D65D1A" w:rsidP="00D65D1A">
      <w:pPr>
        <w:tabs>
          <w:tab w:val="left" w:pos="2817"/>
        </w:tabs>
        <w:rPr>
          <w:rFonts w:ascii="Times New Roman" w:hAnsi="Times New Roman" w:cs="Times New Roman"/>
          <w:bCs/>
          <w:sz w:val="28"/>
          <w:szCs w:val="28"/>
        </w:rPr>
      </w:pPr>
      <w:r w:rsidRPr="00D65D1A">
        <w:rPr>
          <w:rFonts w:ascii="Times New Roman" w:hAnsi="Times New Roman" w:cs="Times New Roman"/>
          <w:bCs/>
          <w:sz w:val="28"/>
          <w:szCs w:val="28"/>
        </w:rPr>
        <w:t>Como el Comité en Administración del PSA tendrá como miembros al Moderador Saliente del PSA, al Secretario del PSA, al Moderador entrante del PSA, al Tesorero del PSA, a un representante a designar por cada comité y ministerio activo del Presbiterio, más los nominados por las iglesias La Misión y Chascomús, el resto de las iglesias IPSA que no estén representadas por los cargos y funciones del Presbiterio deberán nominar un representante, pudiendo nominar a las mismas personas que ya designaron para la Comisión Administrativa de IPSA u otras que consideren.</w:t>
      </w:r>
    </w:p>
    <w:p w14:paraId="7FC55F3C" w14:textId="77777777" w:rsidR="00D65D1A" w:rsidRPr="00D65D1A" w:rsidRDefault="00D65D1A" w:rsidP="00D65D1A">
      <w:pPr>
        <w:tabs>
          <w:tab w:val="left" w:pos="2817"/>
        </w:tabs>
        <w:rPr>
          <w:rFonts w:ascii="Times New Roman" w:hAnsi="Times New Roman" w:cs="Times New Roman"/>
          <w:b/>
          <w:sz w:val="28"/>
          <w:szCs w:val="28"/>
        </w:rPr>
      </w:pPr>
    </w:p>
    <w:p w14:paraId="51E38C8A" w14:textId="037DCDFE" w:rsidR="00D65D1A" w:rsidRPr="00D65D1A" w:rsidRDefault="00D65D1A" w:rsidP="00D65D1A">
      <w:pPr>
        <w:tabs>
          <w:tab w:val="left" w:pos="2817"/>
        </w:tabs>
        <w:rPr>
          <w:rFonts w:ascii="Times New Roman" w:hAnsi="Times New Roman" w:cs="Times New Roman"/>
          <w:bCs/>
          <w:sz w:val="28"/>
          <w:szCs w:val="28"/>
        </w:rPr>
      </w:pPr>
      <w:r w:rsidRPr="00D65D1A">
        <w:rPr>
          <w:rFonts w:ascii="Times New Roman" w:hAnsi="Times New Roman" w:cs="Times New Roman"/>
          <w:b/>
          <w:sz w:val="28"/>
          <w:szCs w:val="28"/>
        </w:rPr>
        <w:t xml:space="preserve">3) Nominaciones al Presbiterio 2024-2026: </w:t>
      </w:r>
      <w:r w:rsidRPr="00D65D1A">
        <w:rPr>
          <w:rFonts w:ascii="Times New Roman" w:hAnsi="Times New Roman" w:cs="Times New Roman"/>
          <w:bCs/>
          <w:sz w:val="28"/>
          <w:szCs w:val="28"/>
        </w:rPr>
        <w:t>Se envía a los Consistorios</w:t>
      </w:r>
      <w:r w:rsidR="008B591B">
        <w:rPr>
          <w:rFonts w:ascii="Times New Roman" w:hAnsi="Times New Roman" w:cs="Times New Roman"/>
          <w:bCs/>
          <w:sz w:val="28"/>
          <w:szCs w:val="28"/>
        </w:rPr>
        <w:t xml:space="preserve"> y Chat del Presbiterio,</w:t>
      </w:r>
      <w:r w:rsidRPr="00D65D1A">
        <w:rPr>
          <w:rFonts w:ascii="Times New Roman" w:hAnsi="Times New Roman" w:cs="Times New Roman"/>
          <w:bCs/>
          <w:sz w:val="28"/>
          <w:szCs w:val="28"/>
        </w:rPr>
        <w:t xml:space="preserve"> para tratar y nominar a los próximos integrantes de comités, comisiones, ministerios y funcionarios del Presbiterio a designar para el período que comienza al finalizar la reunión de Presbiterio de noviembre</w:t>
      </w:r>
    </w:p>
    <w:p w14:paraId="21935AD5" w14:textId="77777777" w:rsidR="00D65D1A" w:rsidRPr="00D65D1A" w:rsidRDefault="00D65D1A" w:rsidP="00D65D1A">
      <w:pPr>
        <w:tabs>
          <w:tab w:val="left" w:pos="2817"/>
        </w:tabs>
        <w:rPr>
          <w:rFonts w:ascii="Times New Roman" w:hAnsi="Times New Roman" w:cs="Times New Roman"/>
          <w:b/>
          <w:sz w:val="28"/>
          <w:szCs w:val="28"/>
        </w:rPr>
      </w:pPr>
    </w:p>
    <w:p w14:paraId="2D1068E8" w14:textId="77777777" w:rsidR="00D65D1A" w:rsidRPr="00D65D1A" w:rsidRDefault="00D65D1A" w:rsidP="00D65D1A">
      <w:pPr>
        <w:tabs>
          <w:tab w:val="left" w:pos="2817"/>
        </w:tabs>
        <w:rPr>
          <w:rFonts w:ascii="Times New Roman" w:hAnsi="Times New Roman" w:cs="Times New Roman"/>
          <w:bCs/>
          <w:sz w:val="28"/>
          <w:szCs w:val="28"/>
        </w:rPr>
      </w:pPr>
      <w:r w:rsidRPr="00D65D1A">
        <w:rPr>
          <w:rFonts w:ascii="Times New Roman" w:hAnsi="Times New Roman" w:cs="Times New Roman"/>
          <w:b/>
          <w:sz w:val="28"/>
          <w:szCs w:val="28"/>
        </w:rPr>
        <w:t xml:space="preserve">4) Firma contrato de Monte Grande: </w:t>
      </w:r>
      <w:r w:rsidRPr="00D65D1A">
        <w:rPr>
          <w:rFonts w:ascii="Times New Roman" w:hAnsi="Times New Roman" w:cs="Times New Roman"/>
          <w:bCs/>
          <w:sz w:val="28"/>
          <w:szCs w:val="28"/>
        </w:rPr>
        <w:t>estamos en contacto con la abogada para tratar que se concluya con la firma del contrato, aún no se ha podido concretar.</w:t>
      </w:r>
    </w:p>
    <w:p w14:paraId="699569B7" w14:textId="77777777" w:rsidR="00D65D1A" w:rsidRPr="00D65D1A" w:rsidRDefault="00D65D1A" w:rsidP="00D65D1A">
      <w:pPr>
        <w:tabs>
          <w:tab w:val="left" w:pos="2817"/>
        </w:tabs>
        <w:rPr>
          <w:rFonts w:ascii="Times New Roman" w:hAnsi="Times New Roman" w:cs="Times New Roman"/>
          <w:b/>
          <w:sz w:val="28"/>
          <w:szCs w:val="28"/>
        </w:rPr>
      </w:pPr>
    </w:p>
    <w:p w14:paraId="24057EBA" w14:textId="77777777" w:rsidR="00D65D1A" w:rsidRPr="00D65D1A" w:rsidRDefault="00D65D1A" w:rsidP="00D65D1A">
      <w:pPr>
        <w:tabs>
          <w:tab w:val="left" w:pos="2817"/>
        </w:tabs>
        <w:rPr>
          <w:rFonts w:ascii="Times New Roman" w:hAnsi="Times New Roman" w:cs="Times New Roman"/>
          <w:sz w:val="28"/>
          <w:szCs w:val="28"/>
        </w:rPr>
      </w:pPr>
    </w:p>
    <w:p w14:paraId="01DB78F8" w14:textId="5D3F5C1C" w:rsidR="00D65D1A" w:rsidRPr="00D65D1A" w:rsidRDefault="00D65D1A" w:rsidP="00D65D1A">
      <w:pPr>
        <w:tabs>
          <w:tab w:val="left" w:pos="2817"/>
        </w:tabs>
        <w:rPr>
          <w:rFonts w:ascii="Times New Roman" w:hAnsi="Times New Roman" w:cs="Times New Roman"/>
          <w:i/>
          <w:sz w:val="28"/>
          <w:szCs w:val="28"/>
          <w:lang w:val="es-ES"/>
        </w:rPr>
      </w:pPr>
      <w:r>
        <w:rPr>
          <w:rFonts w:ascii="Times New Roman" w:hAnsi="Times New Roman" w:cs="Times New Roman"/>
          <w:sz w:val="28"/>
          <w:szCs w:val="28"/>
          <w:lang w:val="es-ES"/>
        </w:rPr>
        <w:t xml:space="preserve">      </w:t>
      </w:r>
      <w:r w:rsidRPr="00D65D1A">
        <w:rPr>
          <w:rFonts w:ascii="Times New Roman" w:hAnsi="Times New Roman" w:cs="Times New Roman"/>
          <w:sz w:val="28"/>
          <w:szCs w:val="28"/>
          <w:lang w:val="es-ES"/>
        </w:rPr>
        <w:t xml:space="preserve"> Jorge Torres</w:t>
      </w:r>
      <w:r w:rsidRPr="00D65D1A">
        <w:rPr>
          <w:rFonts w:ascii="Times New Roman" w:hAnsi="Times New Roman" w:cs="Times New Roman"/>
          <w:sz w:val="28"/>
          <w:szCs w:val="28"/>
          <w:lang w:val="es-ES"/>
        </w:rPr>
        <w:tab/>
      </w:r>
      <w:r w:rsidRPr="00D65D1A">
        <w:rPr>
          <w:rFonts w:ascii="Times New Roman" w:hAnsi="Times New Roman" w:cs="Times New Roman"/>
          <w:sz w:val="28"/>
          <w:szCs w:val="28"/>
          <w:lang w:val="es-ES"/>
        </w:rPr>
        <w:tab/>
        <w:t xml:space="preserve">     </w:t>
      </w:r>
      <w:r>
        <w:rPr>
          <w:rFonts w:ascii="Times New Roman" w:hAnsi="Times New Roman" w:cs="Times New Roman"/>
          <w:sz w:val="28"/>
          <w:szCs w:val="28"/>
          <w:lang w:val="es-ES"/>
        </w:rPr>
        <w:t xml:space="preserve">     </w:t>
      </w:r>
      <w:r w:rsidRPr="00D65D1A">
        <w:rPr>
          <w:rFonts w:ascii="Times New Roman" w:hAnsi="Times New Roman" w:cs="Times New Roman"/>
          <w:sz w:val="28"/>
          <w:szCs w:val="28"/>
          <w:lang w:val="es-ES"/>
        </w:rPr>
        <w:t xml:space="preserve"> Sr. Pablo R. Lumsdem</w:t>
      </w:r>
      <w:r w:rsidRPr="00D65D1A">
        <w:rPr>
          <w:rFonts w:ascii="Times New Roman" w:hAnsi="Times New Roman" w:cs="Times New Roman"/>
          <w:sz w:val="28"/>
          <w:szCs w:val="28"/>
          <w:lang w:val="es-ES"/>
        </w:rPr>
        <w:tab/>
        <w:t xml:space="preserve">        </w:t>
      </w:r>
      <w:r>
        <w:rPr>
          <w:rFonts w:ascii="Times New Roman" w:hAnsi="Times New Roman" w:cs="Times New Roman"/>
          <w:sz w:val="28"/>
          <w:szCs w:val="28"/>
          <w:lang w:val="es-ES"/>
        </w:rPr>
        <w:t xml:space="preserve">    </w:t>
      </w:r>
      <w:r w:rsidRPr="00D65D1A">
        <w:rPr>
          <w:rFonts w:ascii="Times New Roman" w:hAnsi="Times New Roman" w:cs="Times New Roman"/>
          <w:sz w:val="28"/>
          <w:szCs w:val="28"/>
          <w:lang w:val="es-ES"/>
        </w:rPr>
        <w:t>PG Mariano Millenaar</w:t>
      </w:r>
      <w:r w:rsidRPr="00D65D1A">
        <w:rPr>
          <w:rFonts w:ascii="Times New Roman" w:hAnsi="Times New Roman" w:cs="Times New Roman"/>
          <w:sz w:val="28"/>
          <w:szCs w:val="28"/>
          <w:lang w:val="es-ES"/>
        </w:rPr>
        <w:tab/>
      </w:r>
    </w:p>
    <w:p w14:paraId="0484EADA" w14:textId="720E63FF" w:rsidR="000168A0" w:rsidRDefault="000168A0" w:rsidP="00D65D1A">
      <w:pPr>
        <w:tabs>
          <w:tab w:val="left" w:pos="2817"/>
        </w:tabs>
        <w:rPr>
          <w:rFonts w:ascii="Times New Roman" w:hAnsi="Times New Roman" w:cs="Times New Roman"/>
          <w:i/>
          <w:sz w:val="28"/>
          <w:szCs w:val="28"/>
          <w:lang w:val="es-ES"/>
        </w:rPr>
      </w:pPr>
      <w:r>
        <w:rPr>
          <w:rFonts w:ascii="Times New Roman" w:hAnsi="Times New Roman" w:cs="Times New Roman"/>
          <w:i/>
          <w:sz w:val="28"/>
          <w:szCs w:val="28"/>
          <w:lang w:val="es-ES"/>
        </w:rPr>
        <w:t xml:space="preserve">          Moderador</w:t>
      </w:r>
      <w:r w:rsidR="00D65D1A" w:rsidRPr="00D65D1A">
        <w:rPr>
          <w:rFonts w:ascii="Times New Roman" w:hAnsi="Times New Roman" w:cs="Times New Roman"/>
          <w:i/>
          <w:sz w:val="28"/>
          <w:szCs w:val="28"/>
          <w:lang w:val="es-ES"/>
        </w:rPr>
        <w:tab/>
      </w:r>
      <w:r w:rsidR="00D65D1A" w:rsidRPr="00D65D1A">
        <w:rPr>
          <w:rFonts w:ascii="Times New Roman" w:hAnsi="Times New Roman" w:cs="Times New Roman"/>
          <w:i/>
          <w:sz w:val="28"/>
          <w:szCs w:val="28"/>
          <w:lang w:val="es-ES"/>
        </w:rPr>
        <w:tab/>
      </w:r>
      <w:r w:rsidR="00D65D1A" w:rsidRPr="00D65D1A">
        <w:rPr>
          <w:rFonts w:ascii="Times New Roman" w:hAnsi="Times New Roman" w:cs="Times New Roman"/>
          <w:i/>
          <w:sz w:val="28"/>
          <w:szCs w:val="28"/>
          <w:lang w:val="es-ES"/>
        </w:rPr>
        <w:tab/>
        <w:t xml:space="preserve">      </w:t>
      </w:r>
      <w:r>
        <w:rPr>
          <w:rFonts w:ascii="Times New Roman" w:hAnsi="Times New Roman" w:cs="Times New Roman"/>
          <w:i/>
          <w:sz w:val="28"/>
          <w:szCs w:val="28"/>
          <w:lang w:val="es-ES"/>
        </w:rPr>
        <w:t xml:space="preserve">       </w:t>
      </w:r>
      <w:r w:rsidR="00D65D1A" w:rsidRPr="00D65D1A">
        <w:rPr>
          <w:rFonts w:ascii="Times New Roman" w:hAnsi="Times New Roman" w:cs="Times New Roman"/>
          <w:i/>
          <w:sz w:val="28"/>
          <w:szCs w:val="28"/>
          <w:lang w:val="es-ES"/>
        </w:rPr>
        <w:t xml:space="preserve"> </w:t>
      </w:r>
      <w:r w:rsidR="00D65D1A">
        <w:rPr>
          <w:rFonts w:ascii="Times New Roman" w:hAnsi="Times New Roman" w:cs="Times New Roman"/>
          <w:i/>
          <w:sz w:val="28"/>
          <w:szCs w:val="28"/>
          <w:lang w:val="es-ES"/>
        </w:rPr>
        <w:t xml:space="preserve">secretario                               </w:t>
      </w:r>
      <w:r>
        <w:rPr>
          <w:rFonts w:ascii="Times New Roman" w:hAnsi="Times New Roman" w:cs="Times New Roman"/>
          <w:i/>
          <w:sz w:val="28"/>
          <w:szCs w:val="28"/>
          <w:lang w:val="es-ES"/>
        </w:rPr>
        <w:t xml:space="preserve">  </w:t>
      </w:r>
      <w:r w:rsidR="00D65D1A">
        <w:rPr>
          <w:rFonts w:ascii="Times New Roman" w:hAnsi="Times New Roman" w:cs="Times New Roman"/>
          <w:i/>
          <w:sz w:val="28"/>
          <w:szCs w:val="28"/>
          <w:lang w:val="es-ES"/>
        </w:rPr>
        <w:t xml:space="preserve"> tesorero</w:t>
      </w:r>
    </w:p>
    <w:p w14:paraId="2D1F108B" w14:textId="09E90809" w:rsidR="003F74EB" w:rsidRDefault="003F74EB" w:rsidP="00D65D1A">
      <w:pPr>
        <w:tabs>
          <w:tab w:val="left" w:pos="2817"/>
        </w:tabs>
        <w:rPr>
          <w:rFonts w:ascii="Times New Roman" w:hAnsi="Times New Roman" w:cs="Times New Roman"/>
          <w:iCs/>
          <w:sz w:val="28"/>
          <w:szCs w:val="28"/>
          <w:lang w:val="es-ES"/>
        </w:rPr>
      </w:pPr>
      <w:r>
        <w:rPr>
          <w:rFonts w:ascii="Times New Roman" w:hAnsi="Times New Roman" w:cs="Times New Roman"/>
          <w:iCs/>
          <w:sz w:val="28"/>
          <w:szCs w:val="28"/>
          <w:lang w:val="es-ES"/>
        </w:rPr>
        <w:t xml:space="preserve">Tratamiento del informe: </w:t>
      </w:r>
    </w:p>
    <w:p w14:paraId="4BE5E47C" w14:textId="15B42E8C" w:rsidR="003F74EB" w:rsidRDefault="006D3BDF" w:rsidP="00D65D1A">
      <w:pPr>
        <w:tabs>
          <w:tab w:val="left" w:pos="2817"/>
        </w:tabs>
        <w:rPr>
          <w:rFonts w:ascii="Times New Roman" w:hAnsi="Times New Roman" w:cs="Times New Roman"/>
          <w:iCs/>
          <w:sz w:val="28"/>
          <w:szCs w:val="28"/>
          <w:lang w:val="es-ES"/>
        </w:rPr>
      </w:pPr>
      <w:r>
        <w:rPr>
          <w:rFonts w:ascii="Times New Roman" w:hAnsi="Times New Roman" w:cs="Times New Roman"/>
          <w:iCs/>
          <w:sz w:val="28"/>
          <w:szCs w:val="28"/>
          <w:lang w:val="es-ES"/>
        </w:rPr>
        <w:t>La PG Cathy Ogdon pregunta sobre las nominaciones, el PM Jorge Lumsdem solicita que se envié al grupo de watt App las nominaciones, informes y correspondencias porque hay muchos que no están en los consistorios o Comités y no están informados sobre estas cuestiones, el PG Jeffrey Berk solicita que sea balanceado el tema de la paridad ya que algunos miembros del CMM pueden llegar a ser PM en un futuro muy próximo y quedaría desbalanceado, Pablo Lumsdem aclara que en el informe hay un archivo adjunto donde esta el esquema de nominaciones.</w:t>
      </w:r>
      <w:r w:rsidR="008B591B">
        <w:rPr>
          <w:rFonts w:ascii="Times New Roman" w:hAnsi="Times New Roman" w:cs="Times New Roman"/>
          <w:iCs/>
          <w:sz w:val="28"/>
          <w:szCs w:val="28"/>
          <w:lang w:val="es-ES"/>
        </w:rPr>
        <w:t xml:space="preserve"> </w:t>
      </w:r>
    </w:p>
    <w:p w14:paraId="5C1B2DD8" w14:textId="77777777" w:rsidR="008B591B" w:rsidRDefault="008B591B" w:rsidP="00D65D1A">
      <w:pPr>
        <w:tabs>
          <w:tab w:val="left" w:pos="2817"/>
        </w:tabs>
        <w:rPr>
          <w:rFonts w:ascii="Times New Roman" w:hAnsi="Times New Roman" w:cs="Times New Roman"/>
          <w:iCs/>
          <w:sz w:val="28"/>
          <w:szCs w:val="28"/>
          <w:lang w:val="es-ES"/>
        </w:rPr>
      </w:pPr>
      <w:r>
        <w:rPr>
          <w:rFonts w:ascii="Times New Roman" w:hAnsi="Times New Roman" w:cs="Times New Roman"/>
          <w:iCs/>
          <w:sz w:val="28"/>
          <w:szCs w:val="28"/>
          <w:lang w:val="es-ES"/>
        </w:rPr>
        <w:t>El informe es aprobado.</w:t>
      </w:r>
    </w:p>
    <w:p w14:paraId="2140E735" w14:textId="262F87BC" w:rsidR="008B591B" w:rsidRDefault="008B591B" w:rsidP="00D65D1A">
      <w:pPr>
        <w:tabs>
          <w:tab w:val="left" w:pos="2817"/>
        </w:tabs>
        <w:rPr>
          <w:rFonts w:ascii="Times New Roman" w:hAnsi="Times New Roman" w:cs="Times New Roman"/>
          <w:iCs/>
          <w:sz w:val="28"/>
          <w:szCs w:val="28"/>
          <w:lang w:val="es-ES"/>
        </w:rPr>
      </w:pPr>
      <w:r>
        <w:rPr>
          <w:rFonts w:ascii="Times New Roman" w:hAnsi="Times New Roman" w:cs="Times New Roman"/>
          <w:iCs/>
          <w:sz w:val="28"/>
          <w:szCs w:val="28"/>
          <w:lang w:val="es-ES"/>
        </w:rPr>
        <w:lastRenderedPageBreak/>
        <w:t xml:space="preserve">Luego del receso continua la reunión:  </w:t>
      </w:r>
    </w:p>
    <w:p w14:paraId="0FB8113E" w14:textId="77777777" w:rsidR="006C3CE9" w:rsidRDefault="008B591B" w:rsidP="00D65D1A">
      <w:pPr>
        <w:tabs>
          <w:tab w:val="left" w:pos="2817"/>
        </w:tabs>
        <w:rPr>
          <w:rFonts w:ascii="Times New Roman" w:hAnsi="Times New Roman" w:cs="Times New Roman"/>
          <w:iCs/>
          <w:sz w:val="28"/>
          <w:szCs w:val="28"/>
          <w:lang w:val="es-ES"/>
        </w:rPr>
      </w:pPr>
      <w:r>
        <w:rPr>
          <w:rFonts w:ascii="Times New Roman" w:hAnsi="Times New Roman" w:cs="Times New Roman"/>
          <w:iCs/>
          <w:sz w:val="28"/>
          <w:szCs w:val="28"/>
          <w:lang w:val="es-ES"/>
        </w:rPr>
        <w:t xml:space="preserve">Antes de continuar el PM Jorge Torres hace una aclaración </w:t>
      </w:r>
      <w:r w:rsidR="006C3CE9">
        <w:rPr>
          <w:rFonts w:ascii="Times New Roman" w:hAnsi="Times New Roman" w:cs="Times New Roman"/>
          <w:iCs/>
          <w:sz w:val="28"/>
          <w:szCs w:val="28"/>
          <w:lang w:val="es-ES"/>
        </w:rPr>
        <w:t>a pedido del secretario, hay varios PG que integran los Comités y ya han sido examinados hay que saber cuándo serán llamados, pero seria conveniente que los que fueron examinados, sean considerados como PM para los cargos, el PG Gabriel Sciarillo cree que en el momento de ser nominados y son PG mantienen el cargo hasta que sean llamados a un cargo pastoral, el PM Jorge Lumsdem aclara que hasta que sean ordenados queden como PG, la PG Ana Tognacca hace moción que dejarlos como PG hasta que sean ordenados.</w:t>
      </w:r>
    </w:p>
    <w:p w14:paraId="08770EBE" w14:textId="43B36115" w:rsidR="008B591B" w:rsidRPr="003F74EB" w:rsidRDefault="006C3CE9" w:rsidP="00D65D1A">
      <w:pPr>
        <w:tabs>
          <w:tab w:val="left" w:pos="2817"/>
        </w:tabs>
        <w:rPr>
          <w:rFonts w:ascii="Times New Roman" w:hAnsi="Times New Roman" w:cs="Times New Roman"/>
          <w:iCs/>
          <w:sz w:val="28"/>
          <w:szCs w:val="28"/>
          <w:lang w:val="es-ES"/>
        </w:rPr>
      </w:pPr>
      <w:r>
        <w:rPr>
          <w:rFonts w:ascii="Times New Roman" w:hAnsi="Times New Roman" w:cs="Times New Roman"/>
          <w:iCs/>
          <w:sz w:val="28"/>
          <w:szCs w:val="28"/>
          <w:lang w:val="es-ES"/>
        </w:rPr>
        <w:t xml:space="preserve">Tiene poyo y se aprueba. </w:t>
      </w:r>
    </w:p>
    <w:p w14:paraId="6E74F5AB" w14:textId="53DDF175" w:rsidR="00D65D1A" w:rsidRDefault="00D65D1A" w:rsidP="00D65D1A">
      <w:pPr>
        <w:tabs>
          <w:tab w:val="left" w:pos="2817"/>
        </w:tabs>
        <w:rPr>
          <w:rFonts w:ascii="Times New Roman" w:hAnsi="Times New Roman" w:cs="Times New Roman"/>
          <w:sz w:val="28"/>
          <w:szCs w:val="28"/>
        </w:rPr>
      </w:pPr>
      <w:r>
        <w:rPr>
          <w:rFonts w:ascii="Times New Roman" w:hAnsi="Times New Roman" w:cs="Times New Roman"/>
          <w:i/>
          <w:sz w:val="28"/>
          <w:szCs w:val="28"/>
          <w:lang w:val="es-ES"/>
        </w:rPr>
        <w:t xml:space="preserve"> </w:t>
      </w:r>
    </w:p>
    <w:p w14:paraId="0B4289E1" w14:textId="5A3C61A8" w:rsidR="00BA3623" w:rsidRDefault="00BA3623"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161.10 </w:t>
      </w:r>
      <w:r>
        <w:rPr>
          <w:rFonts w:ascii="Times New Roman" w:hAnsi="Times New Roman" w:cs="Times New Roman"/>
          <w:sz w:val="28"/>
          <w:szCs w:val="28"/>
          <w:u w:val="single"/>
        </w:rPr>
        <w:t>Informe del Comité de Educación ITSA:</w:t>
      </w:r>
    </w:p>
    <w:p w14:paraId="597B5E3E" w14:textId="3E7460A5" w:rsidR="00BA3623" w:rsidRDefault="00BA3623" w:rsidP="00BA3623">
      <w:pPr>
        <w:tabs>
          <w:tab w:val="left" w:pos="2817"/>
        </w:tabs>
        <w:rPr>
          <w:rFonts w:ascii="Times New Roman" w:hAnsi="Times New Roman" w:cs="Times New Roman"/>
          <w:sz w:val="28"/>
          <w:szCs w:val="28"/>
        </w:rPr>
      </w:pPr>
      <w:r>
        <w:rPr>
          <w:rFonts w:ascii="Times New Roman" w:hAnsi="Times New Roman" w:cs="Times New Roman"/>
          <w:sz w:val="28"/>
          <w:szCs w:val="28"/>
        </w:rPr>
        <w:t>El PG Leonel Villella presenta el informe del Comité ITSA</w:t>
      </w:r>
    </w:p>
    <w:p w14:paraId="27CA780A" w14:textId="43C89940" w:rsidR="00E200B8" w:rsidRPr="00E200B8" w:rsidRDefault="00E200B8" w:rsidP="00E200B8">
      <w:pPr>
        <w:tabs>
          <w:tab w:val="left" w:pos="2817"/>
        </w:tabs>
        <w:rPr>
          <w:rFonts w:ascii="Times New Roman" w:hAnsi="Times New Roman" w:cs="Times New Roman"/>
          <w:b/>
          <w:bCs/>
          <w:sz w:val="28"/>
          <w:szCs w:val="28"/>
        </w:rPr>
      </w:pPr>
      <w:r>
        <w:rPr>
          <w:rFonts w:ascii="Times New Roman" w:hAnsi="Times New Roman" w:cs="Times New Roman"/>
          <w:b/>
          <w:bCs/>
          <w:sz w:val="28"/>
          <w:szCs w:val="28"/>
        </w:rPr>
        <w:t>I</w:t>
      </w:r>
      <w:r w:rsidRPr="00E200B8">
        <w:rPr>
          <w:rFonts w:ascii="Times New Roman" w:hAnsi="Times New Roman" w:cs="Times New Roman"/>
          <w:b/>
          <w:bCs/>
          <w:sz w:val="28"/>
          <w:szCs w:val="28"/>
        </w:rPr>
        <w:t>NFORME AL PRESBITERIO</w:t>
      </w:r>
    </w:p>
    <w:p w14:paraId="1D6BD633"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COMITÉ DE EDUCACIÓN</w:t>
      </w:r>
    </w:p>
    <w:p w14:paraId="5B03E9AD" w14:textId="298A67E3"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 xml:space="preserve">PRESBITERIO N° </w:t>
      </w:r>
      <w:r w:rsidR="006C6457">
        <w:rPr>
          <w:rFonts w:ascii="Times New Roman" w:hAnsi="Times New Roman" w:cs="Times New Roman"/>
          <w:b/>
          <w:bCs/>
          <w:sz w:val="28"/>
          <w:szCs w:val="28"/>
        </w:rPr>
        <w:t xml:space="preserve">161 </w:t>
      </w:r>
      <w:r w:rsidRPr="00E200B8">
        <w:rPr>
          <w:rFonts w:ascii="Times New Roman" w:hAnsi="Times New Roman" w:cs="Times New Roman"/>
          <w:b/>
          <w:bCs/>
          <w:sz w:val="28"/>
          <w:szCs w:val="28"/>
        </w:rPr>
        <w:t>REUNIÓN DEL 7 DE SETIEMBRE DE 2024</w:t>
      </w:r>
    </w:p>
    <w:p w14:paraId="40287128" w14:textId="115F2E53"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b/>
          <w:bCs/>
          <w:sz w:val="28"/>
          <w:szCs w:val="28"/>
        </w:rPr>
        <w:t>Integrantes del Comité</w:t>
      </w:r>
      <w:r w:rsidRPr="00E200B8">
        <w:rPr>
          <w:rFonts w:ascii="Times New Roman" w:hAnsi="Times New Roman" w:cs="Times New Roman"/>
          <w:sz w:val="28"/>
          <w:szCs w:val="28"/>
        </w:rPr>
        <w:t xml:space="preserve">: PM Douglas Robertson, PM Caleb </w:t>
      </w:r>
      <w:r w:rsidR="006C6457" w:rsidRPr="00E200B8">
        <w:rPr>
          <w:rFonts w:ascii="Times New Roman" w:hAnsi="Times New Roman" w:cs="Times New Roman"/>
          <w:sz w:val="28"/>
          <w:szCs w:val="28"/>
        </w:rPr>
        <w:t>Fernández</w:t>
      </w:r>
      <w:r w:rsidRPr="00E200B8">
        <w:rPr>
          <w:rFonts w:ascii="Times New Roman" w:hAnsi="Times New Roman" w:cs="Times New Roman"/>
          <w:sz w:val="28"/>
          <w:szCs w:val="28"/>
        </w:rPr>
        <w:t>, PM Marco</w:t>
      </w:r>
    </w:p>
    <w:p w14:paraId="6A89E72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Passión (secretario), PG Leonel Villella (moderador), PG Eber de la Cruz, PG Leonel</w:t>
      </w:r>
    </w:p>
    <w:p w14:paraId="47763C1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Villella, Paul Johnson, PG Laura Abramovich, PG Mirta Pinto, Lucas Ramil, Claudia</w:t>
      </w:r>
    </w:p>
    <w:p w14:paraId="1DEBB4D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Maza.</w:t>
      </w:r>
    </w:p>
    <w:p w14:paraId="7685735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b/>
          <w:bCs/>
          <w:sz w:val="28"/>
          <w:szCs w:val="28"/>
        </w:rPr>
        <w:t>Subcomité de publicaciones</w:t>
      </w:r>
      <w:r w:rsidRPr="00E200B8">
        <w:rPr>
          <w:rFonts w:ascii="Times New Roman" w:hAnsi="Times New Roman" w:cs="Times New Roman"/>
          <w:sz w:val="28"/>
          <w:szCs w:val="28"/>
        </w:rPr>
        <w:t>: PG Carmelo D'alessandro.</w:t>
      </w:r>
    </w:p>
    <w:p w14:paraId="78A5FB1C"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Modalidad de Trabajo.</w:t>
      </w:r>
    </w:p>
    <w:p w14:paraId="129F57C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Con miras a establecer a la educación cristiana como un eje de discusión permanente</w:t>
      </w:r>
    </w:p>
    <w:p w14:paraId="05F7822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en la vida del Presbiterio San Andrés, este comité viene desarrollando proyectos y</w:t>
      </w:r>
    </w:p>
    <w:p w14:paraId="0349CF1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actividades para la edificación de las congregaciones presbiterianas que lo componen.</w:t>
      </w:r>
    </w:p>
    <w:p w14:paraId="419B726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Ejes de Trabajo:</w:t>
      </w:r>
    </w:p>
    <w:p w14:paraId="03810F0D"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hint="eastAsia"/>
          <w:sz w:val="28"/>
          <w:szCs w:val="28"/>
        </w:rPr>
        <w:t>●</w:t>
      </w:r>
      <w:r w:rsidRPr="00E200B8">
        <w:rPr>
          <w:rFonts w:ascii="Times New Roman" w:hAnsi="Times New Roman" w:cs="Times New Roman"/>
          <w:sz w:val="28"/>
          <w:szCs w:val="28"/>
        </w:rPr>
        <w:t xml:space="preserve"> Formación de Candidatos</w:t>
      </w:r>
    </w:p>
    <w:p w14:paraId="092B153B" w14:textId="6CDE5C7B"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hint="eastAsia"/>
          <w:sz w:val="28"/>
          <w:szCs w:val="28"/>
        </w:rPr>
        <w:t>●</w:t>
      </w:r>
      <w:r w:rsidRPr="00E200B8">
        <w:rPr>
          <w:rFonts w:ascii="Times New Roman" w:hAnsi="Times New Roman" w:cs="Times New Roman"/>
          <w:sz w:val="28"/>
          <w:szCs w:val="28"/>
        </w:rPr>
        <w:t xml:space="preserve"> </w:t>
      </w:r>
      <w:r w:rsidR="006C6457" w:rsidRPr="00E200B8">
        <w:rPr>
          <w:rFonts w:ascii="Times New Roman" w:hAnsi="Times New Roman" w:cs="Times New Roman"/>
          <w:sz w:val="28"/>
          <w:szCs w:val="28"/>
        </w:rPr>
        <w:t>Formación</w:t>
      </w:r>
      <w:r w:rsidRPr="00E200B8">
        <w:rPr>
          <w:rFonts w:ascii="Times New Roman" w:hAnsi="Times New Roman" w:cs="Times New Roman"/>
          <w:sz w:val="28"/>
          <w:szCs w:val="28"/>
        </w:rPr>
        <w:t xml:space="preserve"> de Ancianos</w:t>
      </w:r>
    </w:p>
    <w:p w14:paraId="54DA320D" w14:textId="040E41C8"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hint="eastAsia"/>
          <w:sz w:val="28"/>
          <w:szCs w:val="28"/>
        </w:rPr>
        <w:t>●</w:t>
      </w:r>
      <w:r w:rsidRPr="00E200B8">
        <w:rPr>
          <w:rFonts w:ascii="Times New Roman" w:hAnsi="Times New Roman" w:cs="Times New Roman"/>
          <w:sz w:val="28"/>
          <w:szCs w:val="28"/>
        </w:rPr>
        <w:t xml:space="preserve"> </w:t>
      </w:r>
      <w:r w:rsidR="006C6457" w:rsidRPr="00E200B8">
        <w:rPr>
          <w:rFonts w:ascii="Times New Roman" w:hAnsi="Times New Roman" w:cs="Times New Roman"/>
          <w:sz w:val="28"/>
          <w:szCs w:val="28"/>
        </w:rPr>
        <w:t>Educación</w:t>
      </w:r>
      <w:r w:rsidRPr="00E200B8">
        <w:rPr>
          <w:rFonts w:ascii="Times New Roman" w:hAnsi="Times New Roman" w:cs="Times New Roman"/>
          <w:sz w:val="28"/>
          <w:szCs w:val="28"/>
        </w:rPr>
        <w:t xml:space="preserve"> Cristiana</w:t>
      </w:r>
    </w:p>
    <w:p w14:paraId="51BF10B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hint="eastAsia"/>
          <w:sz w:val="28"/>
          <w:szCs w:val="28"/>
        </w:rPr>
        <w:t>●</w:t>
      </w:r>
      <w:r w:rsidRPr="00E200B8">
        <w:rPr>
          <w:rFonts w:ascii="Times New Roman" w:hAnsi="Times New Roman" w:cs="Times New Roman"/>
          <w:sz w:val="28"/>
          <w:szCs w:val="28"/>
        </w:rPr>
        <w:t xml:space="preserve"> Articulación con instituciones</w:t>
      </w:r>
    </w:p>
    <w:p w14:paraId="29F0F6D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hint="eastAsia"/>
          <w:sz w:val="28"/>
          <w:szCs w:val="28"/>
        </w:rPr>
        <w:t>●</w:t>
      </w:r>
      <w:r w:rsidRPr="00E200B8">
        <w:rPr>
          <w:rFonts w:ascii="Times New Roman" w:hAnsi="Times New Roman" w:cs="Times New Roman"/>
          <w:sz w:val="28"/>
          <w:szCs w:val="28"/>
        </w:rPr>
        <w:t xml:space="preserve"> Administración</w:t>
      </w:r>
    </w:p>
    <w:p w14:paraId="1C3ACFC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hint="eastAsia"/>
          <w:sz w:val="28"/>
          <w:szCs w:val="28"/>
        </w:rPr>
        <w:t>●</w:t>
      </w:r>
      <w:r w:rsidRPr="00E200B8">
        <w:rPr>
          <w:rFonts w:ascii="Times New Roman" w:hAnsi="Times New Roman" w:cs="Times New Roman"/>
          <w:sz w:val="28"/>
          <w:szCs w:val="28"/>
        </w:rPr>
        <w:t xml:space="preserve"> Subcomité de Publicaciones.</w:t>
      </w:r>
    </w:p>
    <w:p w14:paraId="1741E32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 partir de estos cinco ejes de trabajo estructuramos nuestras tareas y actividades, a</w:t>
      </w:r>
    </w:p>
    <w:p w14:paraId="55B5260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lastRenderedPageBreak/>
        <w:t>continuación informamos los avances más destacados en cada una de estas áreas.</w:t>
      </w:r>
    </w:p>
    <w:p w14:paraId="21812EA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Durante este período de tiempo desde marzo hasta junio de 2024 hemos realizado</w:t>
      </w:r>
    </w:p>
    <w:p w14:paraId="73E8123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varias reuniones organizando nuestras actividades, para dar cumplimiento al propósito</w:t>
      </w:r>
    </w:p>
    <w:p w14:paraId="290F956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que mencionamos, de la siguiente manera:</w:t>
      </w:r>
    </w:p>
    <w:p w14:paraId="55E29C81"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1. Eje: Formación de Candidatos</w:t>
      </w:r>
    </w:p>
    <w:p w14:paraId="719ADAC6"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Acompañamiento a Omar Montero.</w:t>
      </w:r>
    </w:p>
    <w:p w14:paraId="5CC7DCE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Durante este período, hemos mantenido comunicación directa con el Consistorio de La</w:t>
      </w:r>
    </w:p>
    <w:p w14:paraId="7A73922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Misión, el PM Robles y el CMP Omar Montero para definir los pasos a seguir en el</w:t>
      </w:r>
    </w:p>
    <w:p w14:paraId="3EBB5131"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proceso de candidatura. En este sentido, hemos establecido algunos lineamientos</w:t>
      </w:r>
    </w:p>
    <w:p w14:paraId="3326891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básicos relacionados con los requisitos de ordenación, los estudios formales y la</w:t>
      </w:r>
    </w:p>
    <w:p w14:paraId="6864F07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preparación para una futura evaluación.</w:t>
      </w:r>
    </w:p>
    <w:p w14:paraId="036B0F2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Omar podrá solicitar presentarse a los exámenes escritos a partir de abril de 2025, que</w:t>
      </w:r>
    </w:p>
    <w:p w14:paraId="3D303A6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 el plazo mínimo tras cumplir un año desde su recepción como candidato, mientras</w:t>
      </w:r>
    </w:p>
    <w:p w14:paraId="7E3D845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tanto continuaremos el acompañamiento.</w:t>
      </w:r>
    </w:p>
    <w:p w14:paraId="1909FDC8"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Acompañamiento a Candidatos aprobados.</w:t>
      </w:r>
    </w:p>
    <w:p w14:paraId="2F5999E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El pasado mes de agosto, los candidatos Leonardo Ossona, Mabel Ortiz, Catherina</w:t>
      </w:r>
    </w:p>
    <w:p w14:paraId="1B7302C0" w14:textId="04EC1C25"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Ogdon y Carmelo </w:t>
      </w:r>
      <w:r w:rsidR="006C6457" w:rsidRPr="00E200B8">
        <w:rPr>
          <w:rFonts w:ascii="Times New Roman" w:hAnsi="Times New Roman" w:cs="Times New Roman"/>
          <w:sz w:val="28"/>
          <w:szCs w:val="28"/>
        </w:rPr>
        <w:t>D’alessandro</w:t>
      </w:r>
      <w:r w:rsidRPr="00E200B8">
        <w:rPr>
          <w:rFonts w:ascii="Times New Roman" w:hAnsi="Times New Roman" w:cs="Times New Roman"/>
          <w:sz w:val="28"/>
          <w:szCs w:val="28"/>
        </w:rPr>
        <w:t xml:space="preserve"> fueron aceptados por el PSA como candidatos para ser</w:t>
      </w:r>
    </w:p>
    <w:p w14:paraId="263D3793" w14:textId="6D55857A"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ordenados al </w:t>
      </w:r>
      <w:r w:rsidR="006C6457" w:rsidRPr="00E200B8">
        <w:rPr>
          <w:rFonts w:ascii="Times New Roman" w:hAnsi="Times New Roman" w:cs="Times New Roman"/>
          <w:sz w:val="28"/>
          <w:szCs w:val="28"/>
        </w:rPr>
        <w:t>pastoreado</w:t>
      </w:r>
      <w:r w:rsidRPr="00E200B8">
        <w:rPr>
          <w:rFonts w:ascii="Times New Roman" w:hAnsi="Times New Roman" w:cs="Times New Roman"/>
          <w:sz w:val="28"/>
          <w:szCs w:val="28"/>
        </w:rPr>
        <w:t>. Sin embargo, tras las examinaciones orales, el PSA</w:t>
      </w:r>
    </w:p>
    <w:p w14:paraId="1589C23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recomendó que estos candidatos realicen estudios adicionales para fortalecer sus</w:t>
      </w:r>
    </w:p>
    <w:p w14:paraId="60ED951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conocimientos en las áreas evaluadas. Por lo tanto, desde el Comité de Educación,</w:t>
      </w:r>
    </w:p>
    <w:p w14:paraId="157CB77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1</w:t>
      </w:r>
    </w:p>
    <w:p w14:paraId="6C984273" w14:textId="563E81B9"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estamos preparando un </w:t>
      </w:r>
      <w:r w:rsidR="006C6457" w:rsidRPr="00E200B8">
        <w:rPr>
          <w:rFonts w:ascii="Times New Roman" w:hAnsi="Times New Roman" w:cs="Times New Roman"/>
          <w:sz w:val="28"/>
          <w:szCs w:val="28"/>
        </w:rPr>
        <w:t>currículo específico</w:t>
      </w:r>
      <w:r w:rsidRPr="00E200B8">
        <w:rPr>
          <w:rFonts w:ascii="Times New Roman" w:hAnsi="Times New Roman" w:cs="Times New Roman"/>
          <w:sz w:val="28"/>
          <w:szCs w:val="28"/>
        </w:rPr>
        <w:t xml:space="preserve"> para abordar estas necesidades en los</w:t>
      </w:r>
    </w:p>
    <w:p w14:paraId="283A224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temas de Biblia, teología y eclesiología.</w:t>
      </w:r>
    </w:p>
    <w:p w14:paraId="5941B1DE"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2. Eje: Formación de Ancianos</w:t>
      </w:r>
    </w:p>
    <w:p w14:paraId="485174B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b/>
          <w:bCs/>
          <w:sz w:val="28"/>
          <w:szCs w:val="28"/>
        </w:rPr>
        <w:t>Convocatoria a la asistencia en capacitación formal</w:t>
      </w:r>
      <w:r w:rsidRPr="00E200B8">
        <w:rPr>
          <w:rFonts w:ascii="Times New Roman" w:hAnsi="Times New Roman" w:cs="Times New Roman"/>
          <w:sz w:val="28"/>
          <w:szCs w:val="28"/>
        </w:rPr>
        <w:t>.</w:t>
      </w:r>
    </w:p>
    <w:p w14:paraId="77F6FC2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Según quedó establecido en la reunión N° 149 del PSA este comité tiene la</w:t>
      </w:r>
    </w:p>
    <w:p w14:paraId="59351B9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responsabilidad de formación de los nuevos PPGG de las congregaciones, además de</w:t>
      </w:r>
    </w:p>
    <w:p w14:paraId="656F85F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ofrecer capacitación a los funcionarios ya establecidos.</w:t>
      </w:r>
    </w:p>
    <w:p w14:paraId="0273D52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Por esto mismo estamos llevando adelante el programa de formación de Presbíteros</w:t>
      </w:r>
    </w:p>
    <w:p w14:paraId="30C4693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Gobernantes para las congregaciones del PSA. Este programa consta de diez (10)</w:t>
      </w:r>
    </w:p>
    <w:p w14:paraId="7A056A7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lastRenderedPageBreak/>
        <w:t>encuentros en los cuales se desarrollan tres ejes temáticos: Eclesiología, Historia y</w:t>
      </w:r>
    </w:p>
    <w:p w14:paraId="3CD1BE3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Teología, todos ellos en el contexto de la teología Reformada y la eclesiología y</w:t>
      </w:r>
    </w:p>
    <w:p w14:paraId="557AB79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doctrina Presbiteriana. Utilizamos como material base el Libro de Orden, la CFW y la</w:t>
      </w:r>
    </w:p>
    <w:p w14:paraId="5FE3035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guía de formación de liderazgo actualizada y próxima a editarse públicamente.</w:t>
      </w:r>
    </w:p>
    <w:p w14:paraId="2304CDE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Los encuentros tienen una duración de 90 minutos, previamente se asignan lecturas</w:t>
      </w:r>
    </w:p>
    <w:p w14:paraId="0A5B8C2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que presentan los temas a reflexionar mediante exposición de material audiovisual y</w:t>
      </w:r>
    </w:p>
    <w:p w14:paraId="751BA1D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con disparadores de discusión, para finalizar realizando una puesta en común que</w:t>
      </w:r>
    </w:p>
    <w:p w14:paraId="401C4C0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permita evaluar los conceptos presentados.</w:t>
      </w:r>
    </w:p>
    <w:p w14:paraId="189DBF3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El objetivo es poner a disposición de las comunidades del PSA el acompañamiento del</w:t>
      </w:r>
    </w:p>
    <w:p w14:paraId="76BDD24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Comité de Educación en la capacitación de sus líderes brindándoles herramientas que</w:t>
      </w:r>
    </w:p>
    <w:p w14:paraId="6B38250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les otorguen aptitudes para desenvolverse en el ámbito del gobierno por presbíteros.</w:t>
      </w:r>
    </w:p>
    <w:p w14:paraId="63F1BC3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Este acompañamiento fomenta el conexionalismo, la capacitación respetando los</w:t>
      </w:r>
    </w:p>
    <w:p w14:paraId="4BCF2E4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tiempos y los grados de avance, y la participación de los cursantes.</w:t>
      </w:r>
    </w:p>
    <w:p w14:paraId="662F238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El martes 24 de julio finalizamos una nueva formación de PPGG. En esta oportunidad</w:t>
      </w:r>
    </w:p>
    <w:p w14:paraId="39729B5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contamos con 5 personas de cuatro diferentes congregaciones, IPSA Belgrano, IPSA</w:t>
      </w:r>
    </w:p>
    <w:p w14:paraId="7CBDC29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Escalada, Iglesia de las Familias y Sin Heng.</w:t>
      </w:r>
    </w:p>
    <w:p w14:paraId="16DE722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Estamos por comenzar una nueva sesión por lo que solicitamos que nos comuniquen</w:t>
      </w:r>
    </w:p>
    <w:p w14:paraId="6ECEC3B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quienes son las personas que necesitan realizar esta formación.</w:t>
      </w:r>
    </w:p>
    <w:p w14:paraId="0D3668F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Para más información pueden escribir a </w:t>
      </w:r>
      <w:r w:rsidRPr="00E200B8">
        <w:rPr>
          <w:rFonts w:ascii="Times New Roman" w:hAnsi="Times New Roman" w:cs="Times New Roman"/>
          <w:b/>
          <w:bCs/>
          <w:sz w:val="28"/>
          <w:szCs w:val="28"/>
        </w:rPr>
        <w:t>secretaria.itsa@gmail.com</w:t>
      </w:r>
      <w:r w:rsidRPr="00E200B8">
        <w:rPr>
          <w:rFonts w:ascii="Times New Roman" w:hAnsi="Times New Roman" w:cs="Times New Roman"/>
          <w:sz w:val="28"/>
          <w:szCs w:val="28"/>
        </w:rPr>
        <w:t>.</w:t>
      </w:r>
    </w:p>
    <w:p w14:paraId="7B65BBBF"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3. Eje: Educación Cristiana.</w:t>
      </w:r>
    </w:p>
    <w:p w14:paraId="08E07D6F"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3.1 ITSA en las iglesias.</w:t>
      </w:r>
    </w:p>
    <w:p w14:paraId="2738C64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Hemos llevado adelante en este tiempo dos talleres:</w:t>
      </w:r>
    </w:p>
    <w:p w14:paraId="481C033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13 y 20 de junio REVITALIZACIÓN DE IGLESIAS</w:t>
      </w:r>
    </w:p>
    <w:p w14:paraId="75B411E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15 y 22 de agosto HISTORIA DEL PRESBITERIANISMO EN ARG</w:t>
      </w:r>
    </w:p>
    <w:p w14:paraId="181F71E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Este año hemos realizado una serie de ajustes en los días y horarios de nuestros</w:t>
      </w:r>
    </w:p>
    <w:p w14:paraId="0960AFF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encuentros. En lugar de los sábados por la tarde, ahora hemos trasladado las</w:t>
      </w:r>
    </w:p>
    <w:p w14:paraId="5D4B476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reuniones a los jueves por la noche, y hemos modificado la duración de los talleres,</w:t>
      </w:r>
    </w:p>
    <w:p w14:paraId="2C0049B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pasando de una sesión de tres horas a dos encuentros de hora y media cada uno.</w:t>
      </w:r>
    </w:p>
    <w:p w14:paraId="2218A38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2</w:t>
      </w:r>
    </w:p>
    <w:p w14:paraId="26467F2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Los resultados han sido muy prometedores. La asistencia a estos talleres se ha</w:t>
      </w:r>
    </w:p>
    <w:p w14:paraId="7988165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lastRenderedPageBreak/>
        <w:t>mantenido constante, con una participación frecuente de alrededor de 40 personas en</w:t>
      </w:r>
    </w:p>
    <w:p w14:paraId="74CCE88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cada convocatoria. Asimismo, hemos observado una asistencia promedio de 25</w:t>
      </w:r>
    </w:p>
    <w:p w14:paraId="740191C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personas por sesión en cada uno de los cuatro encuentros realizados. Estos datos</w:t>
      </w:r>
    </w:p>
    <w:p w14:paraId="7B42808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reflejan una buena acogida y una participación sólida, lo que valida los cambios</w:t>
      </w:r>
    </w:p>
    <w:p w14:paraId="414A3B1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implementados.</w:t>
      </w:r>
    </w:p>
    <w:p w14:paraId="57C91501"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El calendario para esta parte del año queda de la siguiente forma:</w:t>
      </w:r>
    </w:p>
    <w:p w14:paraId="58379DAE"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JUEVES TEMA</w:t>
      </w:r>
    </w:p>
    <w:p w14:paraId="68A8FFA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24 </w:t>
      </w:r>
      <w:proofErr w:type="gramStart"/>
      <w:r w:rsidRPr="00E200B8">
        <w:rPr>
          <w:rFonts w:ascii="Times New Roman" w:hAnsi="Times New Roman" w:cs="Times New Roman"/>
          <w:sz w:val="28"/>
          <w:szCs w:val="28"/>
        </w:rPr>
        <w:t>Y</w:t>
      </w:r>
      <w:proofErr w:type="gramEnd"/>
      <w:r w:rsidRPr="00E200B8">
        <w:rPr>
          <w:rFonts w:ascii="Times New Roman" w:hAnsi="Times New Roman" w:cs="Times New Roman"/>
          <w:sz w:val="28"/>
          <w:szCs w:val="28"/>
        </w:rPr>
        <w:t xml:space="preserve"> 31 de Octubre HISTORIA DE LA REDENCIÓN</w:t>
      </w:r>
    </w:p>
    <w:p w14:paraId="366411D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14 y 21 de octubre SACERDOCIO UNIVERSAL / FE Y TRABAJO</w:t>
      </w:r>
    </w:p>
    <w:p w14:paraId="380D481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Solicitamos a los consistorios puedan distribuir este calendario para conocimiento de</w:t>
      </w:r>
    </w:p>
    <w:p w14:paraId="70934BC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los miembros de sus congregaciones.</w:t>
      </w:r>
    </w:p>
    <w:p w14:paraId="5DD0198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Recordamos que cada taller es grabado y subido al blog del Comité:</w:t>
      </w:r>
    </w:p>
    <w:p w14:paraId="1370BF2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http://itsarecursos.blogspot.com/ ofreciendo los contenidos de forma gratuita.</w:t>
      </w:r>
    </w:p>
    <w:p w14:paraId="67619327"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3.2 Desarrollo de proyecto de educación teológica.</w:t>
      </w:r>
    </w:p>
    <w:p w14:paraId="25573F8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Continuamos trabajando en la formalización del proyecto sobre la oferta de educación</w:t>
      </w:r>
    </w:p>
    <w:p w14:paraId="1F2CB0ED"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teológica desde el ámbito del Presbiterio San Andrés. En este tiempo nos abocamos a</w:t>
      </w:r>
    </w:p>
    <w:p w14:paraId="108C454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la tarea de avanzar con los espacios de diálogo con integrantes de los Consistorios del</w:t>
      </w:r>
    </w:p>
    <w:p w14:paraId="704950D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PSA para conversar acerca del diseño general del proyecto y la presentación de</w:t>
      </w:r>
    </w:p>
    <w:p w14:paraId="47AFF2F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entregables a medida que van logrando avances.</w:t>
      </w:r>
    </w:p>
    <w:p w14:paraId="4409E9D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El martes 3 de septiembre se realizó la primera reunión con un Consistorio para</w:t>
      </w:r>
    </w:p>
    <w:p w14:paraId="4B5CC8B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explorar con mayor profundidad las percepciones, ideas y necesidades de las</w:t>
      </w:r>
    </w:p>
    <w:p w14:paraId="418C74F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comunidades sobre la posibilidad de un proyecto educativo propio del Presbiterio San</w:t>
      </w:r>
    </w:p>
    <w:p w14:paraId="446EE2F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Andrés. La misma fue con el consistorio de Monte Grande, que ya había trabajado</w:t>
      </w:r>
    </w:p>
    <w:p w14:paraId="6D061E61"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sobre las preguntas. La reunión duró una hora y fue muy productiva gracias</w:t>
      </w:r>
    </w:p>
    <w:p w14:paraId="1EC86AB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especialmente al trabajo previo del Consistorio. Participaron por MG PG Néstor Navas,</w:t>
      </w:r>
    </w:p>
    <w:p w14:paraId="09B2FBE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PG Gabriel Sciarillo y el moderador Leonardo Ossona. Por el comité PM Caleb</w:t>
      </w:r>
    </w:p>
    <w:p w14:paraId="32756A7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Fernández, PG Leonel Villella y Claudia Maza.</w:t>
      </w:r>
    </w:p>
    <w:p w14:paraId="5D82F40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En los próximos días avanzaremos con más reuniones con los consistorios de cada</w:t>
      </w:r>
    </w:p>
    <w:p w14:paraId="03D8C0B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comunidad.</w:t>
      </w:r>
    </w:p>
    <w:p w14:paraId="2D65A583"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3.3 Material para Escuelitas Dominicales.</w:t>
      </w:r>
    </w:p>
    <w:p w14:paraId="2F8B708D"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lastRenderedPageBreak/>
        <w:t>Estamos trabajando en la creación de un espacio de diálogo entre los responsables de</w:t>
      </w:r>
    </w:p>
    <w:p w14:paraId="1369A28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las escuelitas dominicales de las comunidades del PSA, con el objetivo de compartir</w:t>
      </w:r>
    </w:p>
    <w:p w14:paraId="568CA53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experiencias y reflexionar sobre los materiales y las buenas prácticas utilizadas.</w:t>
      </w:r>
    </w:p>
    <w:p w14:paraId="6CAB84E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Para llevar a cabo este proyecto, estamos identificando a los responsables de cada</w:t>
      </w:r>
    </w:p>
    <w:p w14:paraId="0B165BCD"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comunidad y contactándolos para coordinar un primer encuentro. Aunque aún no</w:t>
      </w:r>
    </w:p>
    <w:p w14:paraId="73CC7ED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hemos definido una fecha, esperamos que este encuentro se realice en el mediano</w:t>
      </w:r>
    </w:p>
    <w:p w14:paraId="072B073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plazo.</w:t>
      </w:r>
    </w:p>
    <w:p w14:paraId="18C0FF2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3</w:t>
      </w:r>
    </w:p>
    <w:p w14:paraId="3F0884A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Agradecemos la colaboración de los secretarios de consistorio y de los pastores que</w:t>
      </w:r>
    </w:p>
    <w:p w14:paraId="44D5070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nos han facilitado los contactos necesarios. Asimismo, solicitamos a quienes aún no</w:t>
      </w:r>
    </w:p>
    <w:p w14:paraId="3B7C738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hayan proporcionado los datos requeridos, que lo hagan a la brevedad posible.</w:t>
      </w:r>
    </w:p>
    <w:p w14:paraId="306830BF"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4. Eje: Administración.</w:t>
      </w:r>
    </w:p>
    <w:p w14:paraId="2822E628"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4.1 Presupuesto 2023/2024.</w:t>
      </w:r>
    </w:p>
    <w:p w14:paraId="5DE44D0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El presupuesto se viene ejecutando normalmente.</w:t>
      </w:r>
    </w:p>
    <w:p w14:paraId="1A6C87E6"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5. Eje: Subcomité de Publicaciones.</w:t>
      </w:r>
    </w:p>
    <w:p w14:paraId="50A6416B"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Comunicación interna y externa y revista.</w:t>
      </w:r>
    </w:p>
    <w:p w14:paraId="15288EEC"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 medida que hemos evaluado el progreso y los desafíos del proyecto, hemos</w:t>
      </w:r>
    </w:p>
    <w:p w14:paraId="4FFFC08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identificado la necesidad crucial de establecer una política de comunicación</w:t>
      </w:r>
    </w:p>
    <w:p w14:paraId="218A289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estructurada. Esta política serviría como un marco para orientar nuestras estrategias y</w:t>
      </w:r>
    </w:p>
    <w:p w14:paraId="4C438351"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asegurar que la información se transmita de manera clara, coherente y efectiva a todos</w:t>
      </w:r>
    </w:p>
    <w:p w14:paraId="5511943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los miembros del Presbiterio y a la comunidad en general.</w:t>
      </w:r>
    </w:p>
    <w:p w14:paraId="1E6EE68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Respecto de lo que se le solicitara a este subcomité sobre la publicación de la Revista</w:t>
      </w:r>
    </w:p>
    <w:p w14:paraId="1F8DC06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San Andrés y luego de revisar a fondo la situación actual de la revista, hemos</w:t>
      </w:r>
    </w:p>
    <w:p w14:paraId="1C19F0B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identificado una oportunidad clave para optimizar costos y mejorar la accesibilidad</w:t>
      </w:r>
    </w:p>
    <w:p w14:paraId="2A34DED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mediante una transición a un formato digital.</w:t>
      </w:r>
    </w:p>
    <w:p w14:paraId="4955E50D"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La plataforma web actual en Dreamweaver, que es obsoleta, no admite la integración</w:t>
      </w:r>
    </w:p>
    <w:p w14:paraId="7F4102B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eficiente de la revista. Por ello, recomendamos actualizar el sitio web a WordPress e</w:t>
      </w:r>
    </w:p>
    <w:p w14:paraId="7C12A60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incorporar la revista en este nuevo entorno digital.</w:t>
      </w:r>
    </w:p>
    <w:p w14:paraId="72797D77" w14:textId="7FC4A1A9"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Por lo </w:t>
      </w:r>
      <w:r w:rsidR="00706EE0" w:rsidRPr="00E200B8">
        <w:rPr>
          <w:rFonts w:ascii="Times New Roman" w:hAnsi="Times New Roman" w:cs="Times New Roman"/>
          <w:sz w:val="28"/>
          <w:szCs w:val="28"/>
        </w:rPr>
        <w:t>tanto,</w:t>
      </w:r>
      <w:r w:rsidRPr="00E200B8">
        <w:rPr>
          <w:rFonts w:ascii="Times New Roman" w:hAnsi="Times New Roman" w:cs="Times New Roman"/>
          <w:sz w:val="28"/>
          <w:szCs w:val="28"/>
        </w:rPr>
        <w:t xml:space="preserve"> para aprovechar </w:t>
      </w:r>
      <w:r w:rsidR="00706EE0" w:rsidRPr="00E200B8">
        <w:rPr>
          <w:rFonts w:ascii="Times New Roman" w:hAnsi="Times New Roman" w:cs="Times New Roman"/>
          <w:sz w:val="28"/>
          <w:szCs w:val="28"/>
        </w:rPr>
        <w:t>esta oportunidad</w:t>
      </w:r>
      <w:r w:rsidRPr="00E200B8">
        <w:rPr>
          <w:rFonts w:ascii="Times New Roman" w:hAnsi="Times New Roman" w:cs="Times New Roman"/>
          <w:sz w:val="28"/>
          <w:szCs w:val="28"/>
        </w:rPr>
        <w:t xml:space="preserve"> sugerimos:</w:t>
      </w:r>
    </w:p>
    <w:p w14:paraId="39CF2D5A"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1. </w:t>
      </w:r>
      <w:r w:rsidRPr="00E200B8">
        <w:rPr>
          <w:rFonts w:ascii="Times New Roman" w:hAnsi="Times New Roman" w:cs="Times New Roman"/>
          <w:b/>
          <w:bCs/>
          <w:sz w:val="28"/>
          <w:szCs w:val="28"/>
        </w:rPr>
        <w:t>Actualización del Sitio Web</w:t>
      </w:r>
      <w:r w:rsidRPr="00E200B8">
        <w:rPr>
          <w:rFonts w:ascii="Times New Roman" w:hAnsi="Times New Roman" w:cs="Times New Roman"/>
          <w:sz w:val="28"/>
          <w:szCs w:val="28"/>
        </w:rPr>
        <w:t>:</w:t>
      </w:r>
    </w:p>
    <w:p w14:paraId="5C0B978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lastRenderedPageBreak/>
        <w:t>- Nuevo Diseño y Funcionalidad: Proponemos renovar el sitio web con un diseño</w:t>
      </w:r>
    </w:p>
    <w:p w14:paraId="43C215D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moderno y funcional. Un buen ejemplo de esto es el sitio https://presbyterian.org.au/</w:t>
      </w:r>
    </w:p>
    <w:p w14:paraId="07CC276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que ofrece un contenido actualizado y una navegación intuitiva.</w:t>
      </w:r>
    </w:p>
    <w:p w14:paraId="3E11706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Mapa Interactivo: Incorporaremos un mapa interactivo que muestre todas las</w:t>
      </w:r>
    </w:p>
    <w:p w14:paraId="3E11867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iglesias presbiterianas San Andrés, similar al que se encuentra en</w:t>
      </w:r>
    </w:p>
    <w:p w14:paraId="416070C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https://www.hcbc.com/</w:t>
      </w:r>
    </w:p>
    <w:p w14:paraId="2BD34B3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Páginas Individuales para Cada Iglesia: Cada iglesia tendrá una página dedicada</w:t>
      </w:r>
    </w:p>
    <w:p w14:paraId="63F8B34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que será más completa que la actual y permitirá enlaces a sus sitios web particulares.</w:t>
      </w:r>
    </w:p>
    <w:p w14:paraId="5701824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2. </w:t>
      </w:r>
      <w:r w:rsidRPr="00E200B8">
        <w:rPr>
          <w:rFonts w:ascii="Times New Roman" w:hAnsi="Times New Roman" w:cs="Times New Roman"/>
          <w:b/>
          <w:bCs/>
          <w:sz w:val="28"/>
          <w:szCs w:val="28"/>
        </w:rPr>
        <w:t>Diseño de Revista Digital</w:t>
      </w:r>
      <w:r w:rsidRPr="00E200B8">
        <w:rPr>
          <w:rFonts w:ascii="Times New Roman" w:hAnsi="Times New Roman" w:cs="Times New Roman"/>
          <w:sz w:val="28"/>
          <w:szCs w:val="28"/>
        </w:rPr>
        <w:t>:</w:t>
      </w:r>
    </w:p>
    <w:p w14:paraId="6FEFCA7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Formato Estilo Blog: La revista adoptará un formato de blog fácil de gestionar, con</w:t>
      </w:r>
    </w:p>
    <w:p w14:paraId="5D36131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artículos agrupados por publicación. Cada artículo contará con título, subtítulo, imagen</w:t>
      </w:r>
    </w:p>
    <w:p w14:paraId="7E8627B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y texto, con etiquetas para una búsqueda temática eficiente.</w:t>
      </w:r>
    </w:p>
    <w:p w14:paraId="7BADE48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Acceso a Publicaciones Anteriores: Los lectores podrán acceder a todas las</w:t>
      </w:r>
    </w:p>
    <w:p w14:paraId="5924FB77"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ediciones anteriores en el formato original, asegurando la preservación del contenido</w:t>
      </w:r>
    </w:p>
    <w:p w14:paraId="7ACFD7C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histórico.</w:t>
      </w:r>
    </w:p>
    <w:p w14:paraId="1295B51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b/>
          <w:bCs/>
          <w:sz w:val="28"/>
          <w:szCs w:val="28"/>
        </w:rPr>
        <w:t>Beneficios</w:t>
      </w:r>
      <w:r w:rsidRPr="00E200B8">
        <w:rPr>
          <w:rFonts w:ascii="Times New Roman" w:hAnsi="Times New Roman" w:cs="Times New Roman"/>
          <w:sz w:val="28"/>
          <w:szCs w:val="28"/>
        </w:rPr>
        <w:t>:</w:t>
      </w:r>
    </w:p>
    <w:p w14:paraId="1450745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Reducción de Costos: Menor gasto en hosting al consolidar todos los contenidos en</w:t>
      </w:r>
    </w:p>
    <w:p w14:paraId="6D8C10A9"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una sola plataforma.</w:t>
      </w:r>
    </w:p>
    <w:p w14:paraId="3168022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4</w:t>
      </w:r>
    </w:p>
    <w:p w14:paraId="7E287001"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Mejora en la Comunicación: Optimización de la comunicación institucional mediante</w:t>
      </w:r>
    </w:p>
    <w:p w14:paraId="705DD9A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una plataforma más accesible y eficiente.</w:t>
      </w:r>
    </w:p>
    <w:p w14:paraId="5B73250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Actualización Tecnológica: Aprovechamiento de herramientas modernas para una</w:t>
      </w:r>
    </w:p>
    <w:p w14:paraId="6B61075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mejor experiencia de usuario.</w:t>
      </w:r>
    </w:p>
    <w:p w14:paraId="04626C9F" w14:textId="7ADDB32C"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xml:space="preserve">- Formato Editable y </w:t>
      </w:r>
      <w:r w:rsidR="008B591B" w:rsidRPr="00E200B8">
        <w:rPr>
          <w:rFonts w:ascii="Times New Roman" w:hAnsi="Times New Roman" w:cs="Times New Roman"/>
          <w:sz w:val="28"/>
          <w:szCs w:val="28"/>
        </w:rPr>
        <w:t>Auto gestionable</w:t>
      </w:r>
      <w:r w:rsidRPr="00E200B8">
        <w:rPr>
          <w:rFonts w:ascii="Times New Roman" w:hAnsi="Times New Roman" w:cs="Times New Roman"/>
          <w:sz w:val="28"/>
          <w:szCs w:val="28"/>
        </w:rPr>
        <w:t>: La revista digital estilo blog permitirá una</w:t>
      </w:r>
    </w:p>
    <w:p w14:paraId="4EEDBA3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gestión más sencilla y autónoma del contenido.</w:t>
      </w:r>
    </w:p>
    <w:p w14:paraId="110EDC5B"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Mayor Accesibilidad: Facilita el acceso a los contenidos para todos los miembros y</w:t>
      </w:r>
    </w:p>
    <w:p w14:paraId="02283DE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seguidores.</w:t>
      </w:r>
    </w:p>
    <w:p w14:paraId="5CDB1B7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Estas mejoras pueden darse de manera simultánea o por separado.</w:t>
      </w:r>
    </w:p>
    <w:p w14:paraId="5CB94A3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b/>
          <w:bCs/>
          <w:sz w:val="28"/>
          <w:szCs w:val="28"/>
        </w:rPr>
        <w:t>Estimación de Costos y Tiempos</w:t>
      </w:r>
      <w:r w:rsidRPr="00E200B8">
        <w:rPr>
          <w:rFonts w:ascii="Times New Roman" w:hAnsi="Times New Roman" w:cs="Times New Roman"/>
          <w:sz w:val="28"/>
          <w:szCs w:val="28"/>
        </w:rPr>
        <w:t>:</w:t>
      </w:r>
    </w:p>
    <w:p w14:paraId="4B613AB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 Web Nueva + Revista Digital: $860,000 / tiempo de desarrollo 45 días</w:t>
      </w:r>
    </w:p>
    <w:p w14:paraId="6C160EF6"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lastRenderedPageBreak/>
        <w:t>- Solo Revista Digital: $440,000 / tiempo de desarrollo 21 días</w:t>
      </w:r>
    </w:p>
    <w:p w14:paraId="2548F213"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Esta propuesta tiene como objetivo no solo modernizar la revista del Presbiterio San</w:t>
      </w:r>
    </w:p>
    <w:p w14:paraId="7A7B7C5E"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Andrés, sino también mejorar la experiencia de los usuarios y optimizar la</w:t>
      </w:r>
    </w:p>
    <w:p w14:paraId="6E5F2E90"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comunicación dentro de la comunidad.</w:t>
      </w:r>
    </w:p>
    <w:p w14:paraId="548A3370" w14:textId="77777777" w:rsidR="00E200B8" w:rsidRPr="00E200B8" w:rsidRDefault="00E200B8" w:rsidP="00E200B8">
      <w:pPr>
        <w:tabs>
          <w:tab w:val="left" w:pos="2817"/>
        </w:tabs>
        <w:rPr>
          <w:rFonts w:ascii="Times New Roman" w:hAnsi="Times New Roman" w:cs="Times New Roman"/>
          <w:b/>
          <w:bCs/>
          <w:sz w:val="28"/>
          <w:szCs w:val="28"/>
        </w:rPr>
      </w:pPr>
      <w:r w:rsidRPr="00E200B8">
        <w:rPr>
          <w:rFonts w:ascii="Times New Roman" w:hAnsi="Times New Roman" w:cs="Times New Roman"/>
          <w:b/>
          <w:bCs/>
          <w:sz w:val="28"/>
          <w:szCs w:val="28"/>
        </w:rPr>
        <w:t>Responsabilidades.</w:t>
      </w:r>
    </w:p>
    <w:p w14:paraId="54E4238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La Secretaría del Presbiterio, en colaboración con el subcomité de publicaciones, se</w:t>
      </w:r>
    </w:p>
    <w:p w14:paraId="4F33FC0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encargaría de la administración del sitio web. Por su parte, el subcomité de</w:t>
      </w:r>
    </w:p>
    <w:p w14:paraId="1859BB9F"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publicaciones y el comité de educación del Presbiterio gestionarán el espacio dedicado</w:t>
      </w:r>
    </w:p>
    <w:p w14:paraId="457F730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a la revista San Andrés.</w:t>
      </w:r>
    </w:p>
    <w:p w14:paraId="456C3965"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Recomendaciones:</w:t>
      </w:r>
    </w:p>
    <w:p w14:paraId="63E2A278"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1. Que el PSA avance con un evolutivo de la plataforma web que facilite las</w:t>
      </w:r>
    </w:p>
    <w:p w14:paraId="087FBA14"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herramientas de comunicación internas y externas.</w:t>
      </w:r>
    </w:p>
    <w:p w14:paraId="271234A2"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2. Que se autorice al Comité de Educación a trabajar en una propuesta de política</w:t>
      </w:r>
    </w:p>
    <w:p w14:paraId="0079FA81" w14:textId="77777777" w:rsidR="00E200B8" w:rsidRPr="00E200B8" w:rsidRDefault="00E200B8"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comunicacional del PSA para ser presentada en el Presbiterio de noviembre.</w:t>
      </w:r>
    </w:p>
    <w:p w14:paraId="628BDD8F" w14:textId="440C889B" w:rsidR="00E200B8" w:rsidRPr="00E200B8" w:rsidRDefault="006C6457" w:rsidP="00E200B8">
      <w:pPr>
        <w:tabs>
          <w:tab w:val="left" w:pos="2817"/>
        </w:tabs>
        <w:rPr>
          <w:rFonts w:ascii="Times New Roman" w:hAnsi="Times New Roman" w:cs="Times New Roman"/>
          <w:sz w:val="28"/>
          <w:szCs w:val="28"/>
        </w:rPr>
      </w:pPr>
      <w:r w:rsidRPr="00E200B8">
        <w:rPr>
          <w:rFonts w:ascii="Times New Roman" w:hAnsi="Times New Roman" w:cs="Times New Roman"/>
          <w:sz w:val="28"/>
          <w:szCs w:val="28"/>
        </w:rPr>
        <w:t>¡Sin más que informar en este período nos despedimos deseándoles Paz!</w:t>
      </w:r>
    </w:p>
    <w:p w14:paraId="57686FAB" w14:textId="60C65D7D" w:rsidR="006C6457" w:rsidRDefault="006C6457" w:rsidP="00E200B8">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r w:rsidR="00E200B8" w:rsidRPr="00E200B8">
        <w:rPr>
          <w:rFonts w:ascii="Times New Roman" w:hAnsi="Times New Roman" w:cs="Times New Roman"/>
          <w:sz w:val="28"/>
          <w:szCs w:val="28"/>
        </w:rPr>
        <w:t>PG Leonel Villella</w:t>
      </w:r>
      <w:r>
        <w:rPr>
          <w:rFonts w:ascii="Times New Roman" w:hAnsi="Times New Roman" w:cs="Times New Roman"/>
          <w:sz w:val="28"/>
          <w:szCs w:val="28"/>
        </w:rPr>
        <w:t xml:space="preserve">                          </w:t>
      </w:r>
      <w:r w:rsidR="00E200B8" w:rsidRPr="00E200B8">
        <w:rPr>
          <w:rFonts w:ascii="Times New Roman" w:hAnsi="Times New Roman" w:cs="Times New Roman"/>
          <w:sz w:val="28"/>
          <w:szCs w:val="28"/>
        </w:rPr>
        <w:t xml:space="preserve"> </w:t>
      </w:r>
      <w:r>
        <w:rPr>
          <w:rFonts w:ascii="Times New Roman" w:hAnsi="Times New Roman" w:cs="Times New Roman"/>
          <w:sz w:val="28"/>
          <w:szCs w:val="28"/>
        </w:rPr>
        <w:t xml:space="preserve">                           </w:t>
      </w:r>
      <w:r w:rsidR="00E200B8" w:rsidRPr="00E200B8">
        <w:rPr>
          <w:rFonts w:ascii="Times New Roman" w:hAnsi="Times New Roman" w:cs="Times New Roman"/>
          <w:sz w:val="28"/>
          <w:szCs w:val="28"/>
        </w:rPr>
        <w:t>PM Marco Passión</w:t>
      </w:r>
      <w:r>
        <w:rPr>
          <w:rFonts w:ascii="Times New Roman" w:hAnsi="Times New Roman" w:cs="Times New Roman"/>
          <w:sz w:val="28"/>
          <w:szCs w:val="28"/>
        </w:rPr>
        <w:t xml:space="preserve">                                              </w:t>
      </w:r>
    </w:p>
    <w:p w14:paraId="15920AF3" w14:textId="0F0C756F" w:rsidR="00E200B8" w:rsidRDefault="006C6457" w:rsidP="00E200B8">
      <w:pPr>
        <w:tabs>
          <w:tab w:val="left" w:pos="2817"/>
        </w:tabs>
        <w:rPr>
          <w:rFonts w:ascii="Times New Roman" w:hAnsi="Times New Roman" w:cs="Times New Roman"/>
          <w:sz w:val="28"/>
          <w:szCs w:val="28"/>
        </w:rPr>
      </w:pPr>
      <w:r>
        <w:rPr>
          <w:rFonts w:ascii="Times New Roman" w:hAnsi="Times New Roman" w:cs="Times New Roman"/>
          <w:sz w:val="28"/>
          <w:szCs w:val="28"/>
        </w:rPr>
        <w:t xml:space="preserve">                       Moderador     </w:t>
      </w:r>
      <w:r w:rsidR="00E200B8" w:rsidRPr="00E200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0B8">
        <w:rPr>
          <w:rFonts w:ascii="Times New Roman" w:hAnsi="Times New Roman" w:cs="Times New Roman"/>
          <w:sz w:val="28"/>
          <w:szCs w:val="28"/>
        </w:rPr>
        <w:t>secretario</w:t>
      </w:r>
    </w:p>
    <w:p w14:paraId="6C01E050" w14:textId="357ACF06" w:rsidR="008B591B" w:rsidRDefault="008B591B" w:rsidP="00E200B8">
      <w:pPr>
        <w:tabs>
          <w:tab w:val="left" w:pos="2817"/>
        </w:tabs>
        <w:rPr>
          <w:rFonts w:ascii="Times New Roman" w:hAnsi="Times New Roman" w:cs="Times New Roman"/>
          <w:sz w:val="28"/>
          <w:szCs w:val="28"/>
        </w:rPr>
      </w:pPr>
      <w:r>
        <w:rPr>
          <w:rFonts w:ascii="Times New Roman" w:hAnsi="Times New Roman" w:cs="Times New Roman"/>
          <w:sz w:val="28"/>
          <w:szCs w:val="28"/>
        </w:rPr>
        <w:t>Tratamiento del Informe:</w:t>
      </w:r>
    </w:p>
    <w:p w14:paraId="4364F21F" w14:textId="66C6C72E" w:rsidR="00706EE0" w:rsidRDefault="00940FA5" w:rsidP="00E200B8">
      <w:pPr>
        <w:tabs>
          <w:tab w:val="left" w:pos="2817"/>
        </w:tabs>
        <w:rPr>
          <w:rFonts w:ascii="Times New Roman" w:hAnsi="Times New Roman" w:cs="Times New Roman"/>
          <w:sz w:val="28"/>
          <w:szCs w:val="28"/>
        </w:rPr>
      </w:pPr>
      <w:r>
        <w:rPr>
          <w:rFonts w:ascii="Times New Roman" w:hAnsi="Times New Roman" w:cs="Times New Roman"/>
          <w:sz w:val="28"/>
          <w:szCs w:val="28"/>
        </w:rPr>
        <w:t>El PM Jorge Torres pregunta si admiten publicidades en la revista Leonel dice que se aceptan y esperan, el PG Gabriel Sciarillo pregunta si entre las iglesias pertenecientes al Presbiterio hay alguien que pueda ofrendar servicio técnico, Leonel contesta que no han encontrado a nadie. El PG Leonardo Ossona cree que los fondos estarán al ver lo evolutivo del proyecto.</w:t>
      </w:r>
    </w:p>
    <w:p w14:paraId="61BA79EE" w14:textId="23A6A9B2" w:rsidR="008B591B" w:rsidRDefault="008B591B" w:rsidP="00E200B8">
      <w:pPr>
        <w:tabs>
          <w:tab w:val="left" w:pos="2817"/>
        </w:tabs>
        <w:rPr>
          <w:rFonts w:ascii="Times New Roman" w:hAnsi="Times New Roman" w:cs="Times New Roman"/>
          <w:sz w:val="28"/>
          <w:szCs w:val="28"/>
        </w:rPr>
      </w:pPr>
      <w:r>
        <w:rPr>
          <w:rFonts w:ascii="Times New Roman" w:hAnsi="Times New Roman" w:cs="Times New Roman"/>
          <w:sz w:val="28"/>
          <w:szCs w:val="28"/>
        </w:rPr>
        <w:t>Recomendaciones:</w:t>
      </w:r>
    </w:p>
    <w:p w14:paraId="4BC8C7B0" w14:textId="2F867673" w:rsidR="008B591B" w:rsidRDefault="008B591B" w:rsidP="00E200B8">
      <w:pPr>
        <w:tabs>
          <w:tab w:val="left" w:pos="2817"/>
        </w:tabs>
        <w:rPr>
          <w:rFonts w:ascii="Times New Roman" w:hAnsi="Times New Roman" w:cs="Times New Roman"/>
          <w:sz w:val="28"/>
          <w:szCs w:val="28"/>
        </w:rPr>
      </w:pPr>
      <w:r>
        <w:rPr>
          <w:rFonts w:ascii="Times New Roman" w:hAnsi="Times New Roman" w:cs="Times New Roman"/>
          <w:sz w:val="28"/>
          <w:szCs w:val="28"/>
        </w:rPr>
        <w:t>1 – Aprobada</w:t>
      </w:r>
    </w:p>
    <w:p w14:paraId="0FA9B2DE" w14:textId="693B54F0" w:rsidR="008B591B" w:rsidRDefault="008B591B" w:rsidP="00E200B8">
      <w:pPr>
        <w:tabs>
          <w:tab w:val="left" w:pos="2817"/>
        </w:tabs>
        <w:rPr>
          <w:rFonts w:ascii="Times New Roman" w:hAnsi="Times New Roman" w:cs="Times New Roman"/>
          <w:sz w:val="28"/>
          <w:szCs w:val="28"/>
        </w:rPr>
      </w:pPr>
      <w:r>
        <w:rPr>
          <w:rFonts w:ascii="Times New Roman" w:hAnsi="Times New Roman" w:cs="Times New Roman"/>
          <w:sz w:val="28"/>
          <w:szCs w:val="28"/>
        </w:rPr>
        <w:t xml:space="preserve">2 </w:t>
      </w:r>
      <w:r w:rsidR="00940FA5">
        <w:rPr>
          <w:rFonts w:ascii="Times New Roman" w:hAnsi="Times New Roman" w:cs="Times New Roman"/>
          <w:sz w:val="28"/>
          <w:szCs w:val="28"/>
        </w:rPr>
        <w:t>–</w:t>
      </w:r>
      <w:r>
        <w:rPr>
          <w:rFonts w:ascii="Times New Roman" w:hAnsi="Times New Roman" w:cs="Times New Roman"/>
          <w:sz w:val="28"/>
          <w:szCs w:val="28"/>
        </w:rPr>
        <w:t xml:space="preserve"> Aprobada</w:t>
      </w:r>
    </w:p>
    <w:p w14:paraId="3276D5D6" w14:textId="49E47198" w:rsidR="00940FA5" w:rsidRPr="00E200B8" w:rsidRDefault="00940FA5" w:rsidP="00E200B8">
      <w:pPr>
        <w:tabs>
          <w:tab w:val="left" w:pos="2817"/>
        </w:tabs>
        <w:rPr>
          <w:rFonts w:ascii="Times New Roman" w:hAnsi="Times New Roman" w:cs="Times New Roman"/>
          <w:sz w:val="28"/>
          <w:szCs w:val="28"/>
        </w:rPr>
      </w:pPr>
      <w:r>
        <w:rPr>
          <w:rFonts w:ascii="Times New Roman" w:hAnsi="Times New Roman" w:cs="Times New Roman"/>
          <w:sz w:val="28"/>
          <w:szCs w:val="28"/>
        </w:rPr>
        <w:t>El informe es recibido.</w:t>
      </w:r>
    </w:p>
    <w:p w14:paraId="56E20A3C" w14:textId="31FFBEA9" w:rsidR="00BA3623" w:rsidRDefault="00BA3623" w:rsidP="00BA3623">
      <w:pPr>
        <w:tabs>
          <w:tab w:val="left" w:pos="2817"/>
        </w:tabs>
        <w:rPr>
          <w:rFonts w:ascii="Times New Roman" w:hAnsi="Times New Roman" w:cs="Times New Roman"/>
          <w:sz w:val="28"/>
          <w:szCs w:val="28"/>
          <w:u w:val="single"/>
        </w:rPr>
      </w:pPr>
      <w:r>
        <w:rPr>
          <w:rFonts w:ascii="Times New Roman" w:hAnsi="Times New Roman" w:cs="Times New Roman"/>
          <w:sz w:val="28"/>
          <w:szCs w:val="28"/>
        </w:rPr>
        <w:t xml:space="preserve">161.11 </w:t>
      </w:r>
      <w:r>
        <w:rPr>
          <w:rFonts w:ascii="Times New Roman" w:hAnsi="Times New Roman" w:cs="Times New Roman"/>
          <w:sz w:val="28"/>
          <w:szCs w:val="28"/>
          <w:u w:val="single"/>
        </w:rPr>
        <w:t xml:space="preserve">Informe del </w:t>
      </w:r>
      <w:r w:rsidR="0092579F">
        <w:rPr>
          <w:rFonts w:ascii="Times New Roman" w:hAnsi="Times New Roman" w:cs="Times New Roman"/>
          <w:sz w:val="28"/>
          <w:szCs w:val="28"/>
          <w:u w:val="single"/>
        </w:rPr>
        <w:t>Comité Ministerial</w:t>
      </w:r>
      <w:r>
        <w:rPr>
          <w:rFonts w:ascii="Times New Roman" w:hAnsi="Times New Roman" w:cs="Times New Roman"/>
          <w:sz w:val="28"/>
          <w:szCs w:val="28"/>
          <w:u w:val="single"/>
        </w:rPr>
        <w:t xml:space="preserve"> </w:t>
      </w:r>
      <w:r w:rsidR="0092579F">
        <w:rPr>
          <w:rFonts w:ascii="Times New Roman" w:hAnsi="Times New Roman" w:cs="Times New Roman"/>
          <w:sz w:val="28"/>
          <w:szCs w:val="28"/>
          <w:u w:val="single"/>
        </w:rPr>
        <w:t>y Misiones:</w:t>
      </w:r>
    </w:p>
    <w:p w14:paraId="39DEB248" w14:textId="77777777" w:rsidR="00CD4972" w:rsidRDefault="00CD4972" w:rsidP="00CD4972">
      <w:pPr>
        <w:tabs>
          <w:tab w:val="left" w:pos="2817"/>
        </w:tabs>
        <w:rPr>
          <w:rFonts w:ascii="Times New Roman" w:hAnsi="Times New Roman" w:cs="Times New Roman"/>
          <w:sz w:val="28"/>
          <w:szCs w:val="28"/>
        </w:rPr>
      </w:pPr>
      <w:r>
        <w:rPr>
          <w:rFonts w:ascii="Times New Roman" w:hAnsi="Times New Roman" w:cs="Times New Roman"/>
          <w:sz w:val="28"/>
          <w:szCs w:val="28"/>
        </w:rPr>
        <w:t>El PG Jeffrey Berk presenta el siguiente informe:</w:t>
      </w:r>
    </w:p>
    <w:p w14:paraId="5855E2D1" w14:textId="73E88261" w:rsidR="000C1632" w:rsidRPr="00CD4972" w:rsidRDefault="000C1632" w:rsidP="00CD4972">
      <w:pPr>
        <w:tabs>
          <w:tab w:val="left" w:pos="2817"/>
        </w:tabs>
        <w:rPr>
          <w:rFonts w:ascii="Times New Roman" w:hAnsi="Times New Roman" w:cs="Times New Roman"/>
          <w:sz w:val="28"/>
          <w:szCs w:val="28"/>
        </w:rPr>
      </w:pPr>
      <w:r w:rsidRPr="000C1632">
        <w:rPr>
          <w:rFonts w:ascii="Arial" w:eastAsia="Arial" w:hAnsi="Arial" w:cs="Arial"/>
          <w:lang w:eastAsia="es-ES"/>
        </w:rPr>
        <w:t>Reunión de presbiterio N° 161</w:t>
      </w:r>
    </w:p>
    <w:p w14:paraId="71EB4A7C"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lang w:eastAsia="es-ES"/>
        </w:rPr>
        <w:t>Informe comité ministerial y de misiones</w:t>
      </w:r>
    </w:p>
    <w:p w14:paraId="6A9559BA" w14:textId="77777777" w:rsidR="000C1632" w:rsidRPr="000C1632" w:rsidRDefault="000C1632" w:rsidP="000C1632">
      <w:pPr>
        <w:spacing w:before="240" w:after="240" w:line="276" w:lineRule="auto"/>
        <w:jc w:val="both"/>
        <w:rPr>
          <w:rFonts w:ascii="Arial" w:eastAsia="Arial" w:hAnsi="Arial" w:cs="Arial"/>
          <w:b/>
          <w:lang w:eastAsia="es-ES"/>
        </w:rPr>
      </w:pPr>
      <w:r w:rsidRPr="000C1632">
        <w:rPr>
          <w:rFonts w:ascii="Arial" w:eastAsia="Arial" w:hAnsi="Arial" w:cs="Arial"/>
          <w:b/>
          <w:lang w:eastAsia="es-ES"/>
        </w:rPr>
        <w:t>Integrantes:</w:t>
      </w:r>
    </w:p>
    <w:p w14:paraId="7EA016F3" w14:textId="4C59AE11"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lang w:eastAsia="es-ES"/>
        </w:rPr>
        <w:lastRenderedPageBreak/>
        <w:t xml:space="preserve">PPMM Reinaldo Caparelli, Jorge </w:t>
      </w:r>
      <w:r w:rsidR="00940FA5" w:rsidRPr="000C1632">
        <w:rPr>
          <w:rFonts w:ascii="Arial" w:eastAsia="Arial" w:hAnsi="Arial" w:cs="Arial"/>
          <w:lang w:eastAsia="es-ES"/>
        </w:rPr>
        <w:t>Lumsdem</w:t>
      </w:r>
      <w:r w:rsidRPr="000C1632">
        <w:rPr>
          <w:rFonts w:ascii="Arial" w:eastAsia="Arial" w:hAnsi="Arial" w:cs="Arial"/>
          <w:lang w:eastAsia="es-ES"/>
        </w:rPr>
        <w:t>, Silvio Camacho y Marcos Ruiz Andrade (Secretario</w:t>
      </w:r>
      <w:proofErr w:type="gramStart"/>
      <w:r w:rsidRPr="000C1632">
        <w:rPr>
          <w:rFonts w:ascii="Arial" w:eastAsia="Arial" w:hAnsi="Arial" w:cs="Arial"/>
          <w:lang w:eastAsia="es-ES"/>
        </w:rPr>
        <w:t>),.</w:t>
      </w:r>
      <w:proofErr w:type="gramEnd"/>
    </w:p>
    <w:p w14:paraId="5E9D5512"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lang w:eastAsia="es-ES"/>
        </w:rPr>
        <w:t>PPGG Leonardo Ossona; Catherine Ogdon, Alejandro Mermier y Jeffrey Berk (Moderador),</w:t>
      </w:r>
    </w:p>
    <w:p w14:paraId="54D589DA"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Invitados permanentes</w:t>
      </w:r>
      <w:r w:rsidRPr="000C1632">
        <w:rPr>
          <w:rFonts w:ascii="Arial" w:eastAsia="Arial" w:hAnsi="Arial" w:cs="Arial"/>
          <w:lang w:eastAsia="es-ES"/>
        </w:rPr>
        <w:t>: PG Alberto Ermili (Moderador del Presbiterio), PG Ricardo Luna (</w:t>
      </w:r>
      <w:proofErr w:type="gramStart"/>
      <w:r w:rsidRPr="000C1632">
        <w:rPr>
          <w:rFonts w:ascii="Arial" w:eastAsia="Arial" w:hAnsi="Arial" w:cs="Arial"/>
          <w:lang w:eastAsia="es-ES"/>
        </w:rPr>
        <w:t>Secretario</w:t>
      </w:r>
      <w:proofErr w:type="gramEnd"/>
      <w:r w:rsidRPr="000C1632">
        <w:rPr>
          <w:rFonts w:ascii="Arial" w:eastAsia="Arial" w:hAnsi="Arial" w:cs="Arial"/>
          <w:lang w:eastAsia="es-ES"/>
        </w:rPr>
        <w:t xml:space="preserve"> del Presbiterio) y PG Leonel Villella ((Moderador de Comité de educación-ITSA)</w:t>
      </w:r>
    </w:p>
    <w:p w14:paraId="1F1642C5"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lang w:eastAsia="es-ES"/>
        </w:rPr>
        <w:t xml:space="preserve"> </w:t>
      </w:r>
    </w:p>
    <w:p w14:paraId="340C397D"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lang w:eastAsia="es-ES"/>
        </w:rPr>
        <w:t>Durante este periodo junio - agosto. Nos reunimos el segundo lunes de cada mes para seguir trabajando la agenda que nos propusimos para el 2024. Para lograr algunos objetivos hemos apostado al encuentro presencial en tanto sea posible</w:t>
      </w:r>
    </w:p>
    <w:p w14:paraId="5406338C"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lang w:eastAsia="es-ES"/>
        </w:rPr>
        <w:t xml:space="preserve"> </w:t>
      </w:r>
    </w:p>
    <w:p w14:paraId="0CF4521C" w14:textId="77777777" w:rsidR="000C1632" w:rsidRPr="000C1632" w:rsidRDefault="000C1632" w:rsidP="000C1632">
      <w:pPr>
        <w:spacing w:before="240" w:after="240" w:line="276" w:lineRule="auto"/>
        <w:jc w:val="both"/>
        <w:rPr>
          <w:rFonts w:ascii="Arial" w:eastAsia="Arial" w:hAnsi="Arial" w:cs="Arial"/>
          <w:b/>
          <w:lang w:eastAsia="es-ES"/>
        </w:rPr>
      </w:pPr>
      <w:r w:rsidRPr="000C1632">
        <w:rPr>
          <w:rFonts w:ascii="Arial" w:eastAsia="Arial" w:hAnsi="Arial" w:cs="Arial"/>
          <w:b/>
          <w:lang w:eastAsia="es-ES"/>
        </w:rPr>
        <w:t>Área Convenios</w:t>
      </w:r>
    </w:p>
    <w:p w14:paraId="13FEC442" w14:textId="5BE6A763"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 xml:space="preserve">Máximo Paz: </w:t>
      </w:r>
      <w:r w:rsidRPr="000C1632">
        <w:rPr>
          <w:rFonts w:ascii="Arial" w:eastAsia="Arial" w:hAnsi="Arial" w:cs="Arial"/>
          <w:lang w:eastAsia="es-ES"/>
        </w:rPr>
        <w:t xml:space="preserve">Después de la última reunión ordinaria de presbiterio, en la cual se aprobó la extensión del convenio con la iglesia "Las Familias", asistimos a la misma el día 11 de agosto para llevar a cabo la Ordenación y Puesta en funciones de dos PPGG (presbíteros gobernantes), previamente elegidos por la asamblea local: Doris Veliz y Sergio Rivas. Durante el culto realizado en la iglesia local a las 18:00, el PM Marcos Ruiz llevó adelante las preguntas pertinentes, así como la ordenación y puesta en funciones. Acompañó el proceso el PG Jorge </w:t>
      </w:r>
      <w:proofErr w:type="spellStart"/>
      <w:r w:rsidRPr="000C1632">
        <w:rPr>
          <w:rFonts w:ascii="Arial" w:eastAsia="Arial" w:hAnsi="Arial" w:cs="Arial"/>
          <w:lang w:eastAsia="es-ES"/>
        </w:rPr>
        <w:t>Pe</w:t>
      </w:r>
      <w:r w:rsidR="00940FA5">
        <w:rPr>
          <w:rFonts w:ascii="Arial" w:eastAsia="Arial" w:hAnsi="Arial" w:cs="Arial"/>
          <w:lang w:eastAsia="es-ES"/>
        </w:rPr>
        <w:t>r</w:t>
      </w:r>
      <w:r w:rsidRPr="000C1632">
        <w:rPr>
          <w:rFonts w:ascii="Arial" w:eastAsia="Arial" w:hAnsi="Arial" w:cs="Arial"/>
          <w:lang w:eastAsia="es-ES"/>
        </w:rPr>
        <w:t>ragini</w:t>
      </w:r>
      <w:proofErr w:type="spellEnd"/>
      <w:r w:rsidRPr="000C1632">
        <w:rPr>
          <w:rFonts w:ascii="Arial" w:eastAsia="Arial" w:hAnsi="Arial" w:cs="Arial"/>
          <w:lang w:eastAsia="es-ES"/>
        </w:rPr>
        <w:t>. Como comité, hemos delegado la tarea de Moderador Interino de esa sesión, por un periodo de 6 meses, al PG Walter Guiriani de Temperley.</w:t>
      </w:r>
    </w:p>
    <w:p w14:paraId="2FBBC16A"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Comunidad cristiana de Plátanos</w:t>
      </w:r>
      <w:r w:rsidRPr="000C1632">
        <w:rPr>
          <w:rFonts w:ascii="Arial" w:eastAsia="Arial" w:hAnsi="Arial" w:cs="Arial"/>
          <w:lang w:eastAsia="es-ES"/>
        </w:rPr>
        <w:t>. Nos reunimos con el PM Omar Morales para dialogar sobre su tarea pastoral y parroquial en mencionada localidad. Damos gracias a Dios por su tarea y el gran esfuerzo con el que, junto a su familia, llevan adelante la extensión del reino de Dios en ese lugar. Retomamos el convenio existente. Estamos trabajando en la actualización de este para que, en noviembre del presente año, podamos elevar al presbiterio las recomendaciones necesarias. En el convenio existente (prepandemia), quedó pendiente el proceso de incorporación de dicha comunidad.</w:t>
      </w:r>
    </w:p>
    <w:p w14:paraId="50F7C424" w14:textId="77777777" w:rsidR="000C1632" w:rsidRPr="000C1632" w:rsidRDefault="000C1632" w:rsidP="000C1632">
      <w:pPr>
        <w:spacing w:before="240" w:after="240" w:line="276" w:lineRule="auto"/>
        <w:jc w:val="both"/>
        <w:rPr>
          <w:rFonts w:ascii="Arial" w:eastAsia="Arial" w:hAnsi="Arial" w:cs="Arial"/>
          <w:b/>
          <w:lang w:eastAsia="es-ES"/>
        </w:rPr>
      </w:pPr>
      <w:r w:rsidRPr="000C1632">
        <w:rPr>
          <w:rFonts w:ascii="Arial" w:eastAsia="Arial" w:hAnsi="Arial" w:cs="Arial"/>
          <w:b/>
          <w:lang w:eastAsia="es-ES"/>
        </w:rPr>
        <w:t>Áreas Iglesias.</w:t>
      </w:r>
    </w:p>
    <w:p w14:paraId="4C2C819A"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IPSA Temperley:</w:t>
      </w:r>
      <w:r w:rsidRPr="000C1632">
        <w:rPr>
          <w:rFonts w:ascii="Arial" w:eastAsia="Arial" w:hAnsi="Arial" w:cs="Arial"/>
          <w:lang w:eastAsia="es-ES"/>
        </w:rPr>
        <w:t xml:space="preserve"> El consistorio de la mencionada comunidad llama al CMP Carmelo </w:t>
      </w:r>
      <w:proofErr w:type="spellStart"/>
      <w:r w:rsidRPr="000C1632">
        <w:rPr>
          <w:rFonts w:ascii="Arial" w:eastAsia="Arial" w:hAnsi="Arial" w:cs="Arial"/>
          <w:lang w:eastAsia="es-ES"/>
        </w:rPr>
        <w:t>D’Alessandro</w:t>
      </w:r>
      <w:proofErr w:type="spellEnd"/>
      <w:r w:rsidRPr="000C1632">
        <w:rPr>
          <w:rFonts w:ascii="Arial" w:eastAsia="Arial" w:hAnsi="Arial" w:cs="Arial"/>
          <w:lang w:eastAsia="es-ES"/>
        </w:rPr>
        <w:t xml:space="preserve"> como pastor asistente por el período de 1 año. Esto se anunció en asamblea extraordinaria el domingo 25 de agosto, posterior al culto de adoración.</w:t>
      </w:r>
    </w:p>
    <w:p w14:paraId="6274D9B1"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IPSA Remedios de Escalada:</w:t>
      </w:r>
      <w:r w:rsidRPr="000C1632">
        <w:rPr>
          <w:rFonts w:ascii="Arial" w:eastAsia="Arial" w:hAnsi="Arial" w:cs="Arial"/>
          <w:lang w:eastAsia="es-ES"/>
        </w:rPr>
        <w:t xml:space="preserve"> Desde Agosto del presente año, el PM Reinaldo Caparelli deja sus funciones como PM de esta comunidad, aceptando un llamado como pastor asistente de la iglesia Presbiteriana Taiwanesa </w:t>
      </w:r>
      <w:proofErr w:type="spellStart"/>
      <w:r w:rsidRPr="000C1632">
        <w:rPr>
          <w:rFonts w:ascii="Arial" w:eastAsia="Arial" w:hAnsi="Arial" w:cs="Arial"/>
          <w:lang w:eastAsia="es-ES"/>
        </w:rPr>
        <w:t>Sing</w:t>
      </w:r>
      <w:proofErr w:type="spellEnd"/>
      <w:r w:rsidRPr="000C1632">
        <w:rPr>
          <w:rFonts w:ascii="Arial" w:eastAsia="Arial" w:hAnsi="Arial" w:cs="Arial"/>
          <w:lang w:eastAsia="es-ES"/>
        </w:rPr>
        <w:t>-Heng, Nuevo avivamiento. Iniciando así una tarea como pastor fuera de los límites de nuestro presbiterio. Recomendamos que, ante la ausencia de un PM, el PM Reinaldo Caparelli modere de manera interina hasta diciembre del presente año.</w:t>
      </w:r>
    </w:p>
    <w:p w14:paraId="37D058F5"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IPSA Olivos-Centro-Brazo Norte:</w:t>
      </w:r>
      <w:r w:rsidRPr="000C1632">
        <w:rPr>
          <w:rFonts w:ascii="Arial" w:eastAsia="Arial" w:hAnsi="Arial" w:cs="Arial"/>
          <w:lang w:eastAsia="es-ES"/>
        </w:rPr>
        <w:t xml:space="preserve"> Desde agosto del presente año, el PM Gerardo </w:t>
      </w:r>
      <w:proofErr w:type="spellStart"/>
      <w:r w:rsidRPr="000C1632">
        <w:rPr>
          <w:rFonts w:ascii="Arial" w:eastAsia="Arial" w:hAnsi="Arial" w:cs="Arial"/>
          <w:lang w:eastAsia="es-ES"/>
        </w:rPr>
        <w:t>Munuello</w:t>
      </w:r>
      <w:proofErr w:type="spellEnd"/>
      <w:r w:rsidRPr="000C1632">
        <w:rPr>
          <w:rFonts w:ascii="Arial" w:eastAsia="Arial" w:hAnsi="Arial" w:cs="Arial"/>
          <w:lang w:eastAsia="es-ES"/>
        </w:rPr>
        <w:t xml:space="preserve">, por motivos de Jubilación, deja el </w:t>
      </w:r>
      <w:proofErr w:type="spellStart"/>
      <w:r w:rsidRPr="000C1632">
        <w:rPr>
          <w:rFonts w:ascii="Arial" w:eastAsia="Arial" w:hAnsi="Arial" w:cs="Arial"/>
          <w:lang w:eastAsia="es-ES"/>
        </w:rPr>
        <w:t>pastorado</w:t>
      </w:r>
      <w:proofErr w:type="spellEnd"/>
      <w:r w:rsidRPr="000C1632">
        <w:rPr>
          <w:rFonts w:ascii="Arial" w:eastAsia="Arial" w:hAnsi="Arial" w:cs="Arial"/>
          <w:lang w:eastAsia="es-ES"/>
        </w:rPr>
        <w:t xml:space="preserve"> en mencionadas comunidades, y asume como pastor principal, el 03/08/2024 el PM Guillermo Mackenzie. En esta nueva etapa, queremos dar gracias a Dios por los 22 años de servicio y trayectoria del PM Gerardo Muniello, que junto a su familia han llevado adelante en Olivos.</w:t>
      </w:r>
    </w:p>
    <w:p w14:paraId="4EF179EE"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IPSA Belgrano.</w:t>
      </w:r>
      <w:r w:rsidRPr="000C1632">
        <w:rPr>
          <w:rFonts w:ascii="Arial" w:eastAsia="Arial" w:hAnsi="Arial" w:cs="Arial"/>
          <w:lang w:eastAsia="es-ES"/>
        </w:rPr>
        <w:t xml:space="preserve"> Como informamos en el presbiterio anterior, la iglesia de Belgrano está atravesando algunas tensiones y se nos ha solicitado acompañamiento. En estos meses, nos hemos reunido con la sesión de la iglesia, buscando juntos los caminos más prudentes y pertinentes. En el proceso, hemos intentado dialogar infructuosamente con las partes involucradas.</w:t>
      </w:r>
    </w:p>
    <w:p w14:paraId="20DF91E1" w14:textId="77777777" w:rsidR="000C1632" w:rsidRPr="000C1632" w:rsidRDefault="000C1632" w:rsidP="000C1632">
      <w:pPr>
        <w:spacing w:before="240" w:after="240" w:line="276" w:lineRule="auto"/>
        <w:jc w:val="both"/>
        <w:rPr>
          <w:rFonts w:ascii="Arial" w:eastAsia="Arial" w:hAnsi="Arial" w:cs="Arial"/>
          <w:b/>
          <w:lang w:eastAsia="es-ES"/>
        </w:rPr>
      </w:pPr>
      <w:r w:rsidRPr="000C1632">
        <w:rPr>
          <w:rFonts w:ascii="Arial" w:eastAsia="Arial" w:hAnsi="Arial" w:cs="Arial"/>
          <w:b/>
          <w:lang w:eastAsia="es-ES"/>
        </w:rPr>
        <w:t>Áreas pastores</w:t>
      </w:r>
    </w:p>
    <w:p w14:paraId="3BEC263A" w14:textId="31AC2282"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lastRenderedPageBreak/>
        <w:t xml:space="preserve">Julián Blanco </w:t>
      </w:r>
      <w:r w:rsidRPr="000C1632">
        <w:rPr>
          <w:rFonts w:ascii="Arial" w:eastAsia="Arial" w:hAnsi="Arial" w:cs="Arial"/>
          <w:lang w:eastAsia="es-ES"/>
        </w:rPr>
        <w:t xml:space="preserve">el domingo 14 de Julio el PM Jorge Lumsdem asistió a la Iglesia Reforma de Braden para acompañar la puesta en funciones del PM </w:t>
      </w:r>
      <w:r w:rsidR="00940FA5" w:rsidRPr="000C1632">
        <w:rPr>
          <w:rFonts w:ascii="Arial" w:eastAsia="Arial" w:hAnsi="Arial" w:cs="Arial"/>
          <w:lang w:eastAsia="es-ES"/>
        </w:rPr>
        <w:t>Julián</w:t>
      </w:r>
      <w:r w:rsidRPr="000C1632">
        <w:rPr>
          <w:rFonts w:ascii="Arial" w:eastAsia="Arial" w:hAnsi="Arial" w:cs="Arial"/>
          <w:lang w:eastAsia="es-ES"/>
        </w:rPr>
        <w:t xml:space="preserve"> Blanco como pastor medio tiempo en esa iglesia. Al llegar ahí, se encuentra con que no había ningún representante de la IR. Por consiguiente, llevó adelante la puesta en funciones el PM Jorge Lumsdem. Sin ponernos de acuerdo, ese día estuvo presente el PM Julio López, quien tuvo a su cargo la predicación de la palabra. Y la CMP Mabel Ortiz quien acompañó con la música.</w:t>
      </w:r>
    </w:p>
    <w:p w14:paraId="6D834F77"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 xml:space="preserve">Ángel Gabrielli. </w:t>
      </w:r>
      <w:r w:rsidRPr="000C1632">
        <w:rPr>
          <w:rFonts w:ascii="Arial" w:eastAsia="Arial" w:hAnsi="Arial" w:cs="Arial"/>
          <w:lang w:eastAsia="es-ES"/>
        </w:rPr>
        <w:t>Nos informa sobre su tarea misional en Benavides, el día 11 de agosto nos envió una carta contándonos todo lo relacionado al trabajo y sostenimiento de su tarea misional en la localidad de Benavídez.</w:t>
      </w:r>
    </w:p>
    <w:p w14:paraId="618C849C"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Olivos-Centro-Brazo Norte</w:t>
      </w:r>
      <w:r w:rsidRPr="000C1632">
        <w:rPr>
          <w:rFonts w:ascii="Arial" w:eastAsia="Arial" w:hAnsi="Arial" w:cs="Arial"/>
          <w:lang w:eastAsia="es-ES"/>
        </w:rPr>
        <w:t>: en la transición entre pastores la sesión de O-C-BN estará regularizando próximamente los términos de llamado de todo el equipo pastoral.</w:t>
      </w:r>
    </w:p>
    <w:p w14:paraId="66C84297" w14:textId="77777777" w:rsidR="000C1632" w:rsidRPr="000C1632" w:rsidRDefault="000C1632" w:rsidP="000C1632">
      <w:pPr>
        <w:spacing w:before="240" w:after="240" w:line="276" w:lineRule="auto"/>
        <w:jc w:val="both"/>
        <w:rPr>
          <w:rFonts w:ascii="Arial" w:eastAsia="Arial" w:hAnsi="Arial" w:cs="Arial"/>
          <w:lang w:eastAsia="es-ES"/>
        </w:rPr>
      </w:pPr>
      <w:r w:rsidRPr="000C1632">
        <w:rPr>
          <w:rFonts w:ascii="Arial" w:eastAsia="Arial" w:hAnsi="Arial" w:cs="Arial"/>
          <w:b/>
          <w:lang w:eastAsia="es-ES"/>
        </w:rPr>
        <w:t>Encuentro anual de Pastores</w:t>
      </w:r>
      <w:r w:rsidRPr="000C1632">
        <w:rPr>
          <w:rFonts w:ascii="Arial" w:eastAsia="Arial" w:hAnsi="Arial" w:cs="Arial"/>
          <w:lang w:eastAsia="es-ES"/>
        </w:rPr>
        <w:t>: El PM Reinaldo Caparelli está coordinando el “Encuentro anual de Pastores” Se llevará a cabo el sábado 28 de septiembre a las 10:00 am en General Paz 191, Temperley. Están todos cordialmente invitados.</w:t>
      </w:r>
    </w:p>
    <w:p w14:paraId="2BAF869B" w14:textId="77777777" w:rsidR="000C1632" w:rsidRPr="000C1632" w:rsidRDefault="000C1632" w:rsidP="000C1632">
      <w:pPr>
        <w:spacing w:before="240" w:after="240" w:line="276" w:lineRule="auto"/>
        <w:jc w:val="both"/>
        <w:rPr>
          <w:rFonts w:ascii="Arial" w:eastAsia="Arial" w:hAnsi="Arial" w:cs="Arial"/>
          <w:b/>
          <w:i/>
          <w:lang w:eastAsia="es-ES"/>
        </w:rPr>
      </w:pPr>
      <w:r w:rsidRPr="000C1632">
        <w:rPr>
          <w:rFonts w:ascii="Arial" w:eastAsia="Arial" w:hAnsi="Arial" w:cs="Arial"/>
          <w:b/>
          <w:i/>
          <w:lang w:eastAsia="es-ES"/>
        </w:rPr>
        <w:t>Recomendaciones:</w:t>
      </w:r>
    </w:p>
    <w:p w14:paraId="07CBA36E" w14:textId="77777777" w:rsidR="000C1632" w:rsidRPr="000C1632" w:rsidRDefault="000C1632" w:rsidP="000C1632">
      <w:pPr>
        <w:numPr>
          <w:ilvl w:val="0"/>
          <w:numId w:val="2"/>
        </w:numPr>
        <w:spacing w:before="240" w:after="0" w:line="276" w:lineRule="auto"/>
        <w:jc w:val="both"/>
        <w:rPr>
          <w:rFonts w:ascii="Arial" w:eastAsia="Arial" w:hAnsi="Arial" w:cs="Arial"/>
          <w:lang w:eastAsia="es-ES"/>
        </w:rPr>
      </w:pPr>
      <w:r w:rsidRPr="000C1632">
        <w:rPr>
          <w:rFonts w:ascii="Arial" w:eastAsia="Arial" w:hAnsi="Arial" w:cs="Arial"/>
          <w:lang w:eastAsia="es-ES"/>
        </w:rPr>
        <w:t xml:space="preserve">Aprobar los términos de llamado del CMP Carmelo </w:t>
      </w:r>
      <w:proofErr w:type="spellStart"/>
      <w:r w:rsidRPr="000C1632">
        <w:rPr>
          <w:rFonts w:ascii="Arial" w:eastAsia="Arial" w:hAnsi="Arial" w:cs="Arial"/>
          <w:lang w:eastAsia="es-ES"/>
        </w:rPr>
        <w:t>D´Alessandro</w:t>
      </w:r>
      <w:proofErr w:type="spellEnd"/>
      <w:r w:rsidRPr="000C1632">
        <w:rPr>
          <w:rFonts w:ascii="Arial" w:eastAsia="Arial" w:hAnsi="Arial" w:cs="Arial"/>
          <w:lang w:eastAsia="es-ES"/>
        </w:rPr>
        <w:t>.</w:t>
      </w:r>
    </w:p>
    <w:p w14:paraId="2A497280" w14:textId="77777777" w:rsidR="000C1632" w:rsidRPr="000C1632" w:rsidRDefault="000C1632" w:rsidP="000C1632">
      <w:pPr>
        <w:numPr>
          <w:ilvl w:val="0"/>
          <w:numId w:val="2"/>
        </w:numPr>
        <w:spacing w:after="0" w:line="276" w:lineRule="auto"/>
        <w:jc w:val="both"/>
        <w:rPr>
          <w:rFonts w:ascii="Arial" w:eastAsia="Arial" w:hAnsi="Arial" w:cs="Arial"/>
          <w:lang w:eastAsia="es-ES"/>
        </w:rPr>
      </w:pPr>
      <w:r w:rsidRPr="000C1632">
        <w:rPr>
          <w:rFonts w:ascii="Arial" w:eastAsia="Arial" w:hAnsi="Arial" w:cs="Arial"/>
          <w:lang w:eastAsia="es-ES"/>
        </w:rPr>
        <w:t xml:space="preserve">Aprobar la </w:t>
      </w:r>
      <w:proofErr w:type="spellStart"/>
      <w:r w:rsidRPr="000C1632">
        <w:rPr>
          <w:rFonts w:ascii="Arial" w:eastAsia="Arial" w:hAnsi="Arial" w:cs="Arial"/>
          <w:lang w:eastAsia="es-ES"/>
        </w:rPr>
        <w:t>moderatura</w:t>
      </w:r>
      <w:proofErr w:type="spellEnd"/>
      <w:r w:rsidRPr="000C1632">
        <w:rPr>
          <w:rFonts w:ascii="Arial" w:eastAsia="Arial" w:hAnsi="Arial" w:cs="Arial"/>
          <w:lang w:eastAsia="es-ES"/>
        </w:rPr>
        <w:t xml:space="preserve"> interina del PM Reinaldo </w:t>
      </w:r>
      <w:proofErr w:type="spellStart"/>
      <w:r w:rsidRPr="000C1632">
        <w:rPr>
          <w:rFonts w:ascii="Arial" w:eastAsia="Arial" w:hAnsi="Arial" w:cs="Arial"/>
          <w:lang w:eastAsia="es-ES"/>
        </w:rPr>
        <w:t>Caparrelli</w:t>
      </w:r>
      <w:proofErr w:type="spellEnd"/>
      <w:r w:rsidRPr="000C1632">
        <w:rPr>
          <w:rFonts w:ascii="Arial" w:eastAsia="Arial" w:hAnsi="Arial" w:cs="Arial"/>
          <w:lang w:eastAsia="es-ES"/>
        </w:rPr>
        <w:t xml:space="preserve"> a la IPSA de Remedios de Escalada.</w:t>
      </w:r>
    </w:p>
    <w:p w14:paraId="3EEBE7C0" w14:textId="10A5EED4" w:rsidR="00FA4B2E" w:rsidRDefault="000C1632" w:rsidP="00FA4B2E">
      <w:pPr>
        <w:numPr>
          <w:ilvl w:val="0"/>
          <w:numId w:val="2"/>
        </w:numPr>
        <w:spacing w:after="480" w:line="276" w:lineRule="auto"/>
        <w:jc w:val="both"/>
        <w:rPr>
          <w:rFonts w:ascii="Arial" w:eastAsia="Arial" w:hAnsi="Arial" w:cs="Arial"/>
          <w:lang w:eastAsia="es-ES"/>
        </w:rPr>
      </w:pPr>
      <w:r w:rsidRPr="000C1632">
        <w:rPr>
          <w:rFonts w:ascii="Arial" w:eastAsia="Arial" w:hAnsi="Arial" w:cs="Arial"/>
          <w:lang w:eastAsia="es-ES"/>
        </w:rPr>
        <w:t xml:space="preserve">Aprobar la </w:t>
      </w:r>
      <w:proofErr w:type="spellStart"/>
      <w:r w:rsidRPr="000C1632">
        <w:rPr>
          <w:rFonts w:ascii="Arial" w:eastAsia="Arial" w:hAnsi="Arial" w:cs="Arial"/>
          <w:lang w:eastAsia="es-ES"/>
        </w:rPr>
        <w:t>moderatura</w:t>
      </w:r>
      <w:proofErr w:type="spellEnd"/>
      <w:r w:rsidRPr="000C1632">
        <w:rPr>
          <w:rFonts w:ascii="Arial" w:eastAsia="Arial" w:hAnsi="Arial" w:cs="Arial"/>
          <w:lang w:eastAsia="es-ES"/>
        </w:rPr>
        <w:t xml:space="preserve"> interina del PG Walter </w:t>
      </w:r>
      <w:proofErr w:type="spellStart"/>
      <w:r w:rsidRPr="000C1632">
        <w:rPr>
          <w:rFonts w:ascii="Arial" w:eastAsia="Arial" w:hAnsi="Arial" w:cs="Arial"/>
          <w:lang w:eastAsia="es-ES"/>
        </w:rPr>
        <w:t>Guieriano</w:t>
      </w:r>
      <w:proofErr w:type="spellEnd"/>
      <w:r w:rsidRPr="000C1632">
        <w:rPr>
          <w:rFonts w:ascii="Arial" w:eastAsia="Arial" w:hAnsi="Arial" w:cs="Arial"/>
          <w:lang w:eastAsia="es-ES"/>
        </w:rPr>
        <w:t xml:space="preserve"> a la iglesia “Las familias” de Máximo Paz.</w:t>
      </w:r>
      <w:r w:rsidR="00FA4B2E">
        <w:rPr>
          <w:rFonts w:ascii="Arial" w:eastAsia="Arial" w:hAnsi="Arial" w:cs="Arial"/>
          <w:lang w:eastAsia="es-ES"/>
        </w:rPr>
        <w:t xml:space="preserve">  Tratamiento del informe: se realizan comentarios acerca de la instalación de Julián Blanco en Brandsen  </w:t>
      </w:r>
    </w:p>
    <w:p w14:paraId="5A06479C" w14:textId="5D69CD0A" w:rsidR="00CD4972" w:rsidRPr="00FA4B2E" w:rsidRDefault="00FA4B2E" w:rsidP="00FA4B2E">
      <w:pPr>
        <w:numPr>
          <w:ilvl w:val="0"/>
          <w:numId w:val="2"/>
        </w:numPr>
        <w:spacing w:after="480" w:line="276" w:lineRule="auto"/>
        <w:jc w:val="both"/>
        <w:rPr>
          <w:rFonts w:ascii="Arial" w:eastAsia="Arial" w:hAnsi="Arial" w:cs="Arial"/>
          <w:lang w:eastAsia="es-ES"/>
        </w:rPr>
      </w:pPr>
      <w:r>
        <w:rPr>
          <w:rFonts w:ascii="Arial" w:eastAsia="Arial" w:hAnsi="Arial" w:cs="Arial"/>
          <w:lang w:eastAsia="es-ES"/>
        </w:rPr>
        <w:t xml:space="preserve">  </w:t>
      </w:r>
      <w:r w:rsidR="000C1632" w:rsidRPr="00FA4B2E">
        <w:rPr>
          <w:rFonts w:ascii="Arial" w:eastAsia="Arial" w:hAnsi="Arial" w:cs="Arial"/>
          <w:lang w:eastAsia="es-ES"/>
        </w:rPr>
        <w:t xml:space="preserve">Si los términos son aprobados formar una comisión de ordenación y puesta en funciones para el domingo 15 de septiembre a las 11:00 am en la IPSA Temperley. </w:t>
      </w:r>
      <w:r>
        <w:rPr>
          <w:rFonts w:ascii="Arial" w:eastAsia="Arial" w:hAnsi="Arial" w:cs="Arial"/>
          <w:lang w:eastAsia="es-ES"/>
        </w:rPr>
        <w:t xml:space="preserve">                          </w:t>
      </w:r>
      <w:r w:rsidRPr="00FA4B2E">
        <w:rPr>
          <w:rFonts w:ascii="Arial" w:eastAsia="Arial" w:hAnsi="Arial" w:cs="Arial"/>
          <w:lang w:eastAsia="es-ES"/>
        </w:rPr>
        <w:t xml:space="preserve">                                                                                                                                                                 </w:t>
      </w:r>
      <w:r w:rsidR="00844EF3" w:rsidRPr="00FA4B2E">
        <w:rPr>
          <w:rFonts w:ascii="Arial" w:eastAsia="Arial" w:hAnsi="Arial" w:cs="Arial"/>
          <w:lang w:eastAsia="es-ES"/>
        </w:rPr>
        <w:t>Se hacen comentarios y preguntas sobre la instalación de Julián Blanco en Brandsen</w:t>
      </w:r>
      <w:r w:rsidR="00CD4972" w:rsidRPr="00FA4B2E">
        <w:rPr>
          <w:rFonts w:ascii="Arial" w:eastAsia="Arial" w:hAnsi="Arial" w:cs="Arial"/>
          <w:lang w:eastAsia="es-ES"/>
        </w:rPr>
        <w:t>.</w:t>
      </w:r>
    </w:p>
    <w:p w14:paraId="678F78B3" w14:textId="56A91B99" w:rsidR="00CD4972" w:rsidRDefault="00CD4972" w:rsidP="00CD4972">
      <w:pPr>
        <w:pStyle w:val="Prrafodelista"/>
        <w:numPr>
          <w:ilvl w:val="0"/>
          <w:numId w:val="5"/>
        </w:numPr>
        <w:spacing w:before="240" w:after="240" w:line="276" w:lineRule="auto"/>
        <w:jc w:val="both"/>
        <w:rPr>
          <w:rFonts w:ascii="Arial" w:eastAsia="Arial" w:hAnsi="Arial" w:cs="Arial"/>
          <w:lang w:eastAsia="es-ES"/>
        </w:rPr>
      </w:pPr>
      <w:r>
        <w:rPr>
          <w:rFonts w:ascii="Arial" w:eastAsia="Arial" w:hAnsi="Arial" w:cs="Arial"/>
          <w:lang w:eastAsia="es-ES"/>
        </w:rPr>
        <w:t>Aprobada</w:t>
      </w:r>
    </w:p>
    <w:p w14:paraId="30949E71" w14:textId="7AD1D4E3" w:rsidR="00CD4972" w:rsidRDefault="00CD4972" w:rsidP="00CD4972">
      <w:pPr>
        <w:pStyle w:val="Prrafodelista"/>
        <w:numPr>
          <w:ilvl w:val="0"/>
          <w:numId w:val="5"/>
        </w:numPr>
        <w:spacing w:before="240" w:after="240" w:line="276" w:lineRule="auto"/>
        <w:jc w:val="both"/>
        <w:rPr>
          <w:rFonts w:ascii="Arial" w:eastAsia="Arial" w:hAnsi="Arial" w:cs="Arial"/>
          <w:lang w:eastAsia="es-ES"/>
        </w:rPr>
      </w:pPr>
      <w:r>
        <w:rPr>
          <w:rFonts w:ascii="Arial" w:eastAsia="Arial" w:hAnsi="Arial" w:cs="Arial"/>
          <w:lang w:eastAsia="es-ES"/>
        </w:rPr>
        <w:t>Aprobada</w:t>
      </w:r>
    </w:p>
    <w:p w14:paraId="5EE0FA0E" w14:textId="5CF860D7" w:rsidR="00CD4972" w:rsidRDefault="00844EF3" w:rsidP="00CD4972">
      <w:pPr>
        <w:pStyle w:val="Prrafodelista"/>
        <w:numPr>
          <w:ilvl w:val="0"/>
          <w:numId w:val="5"/>
        </w:numPr>
        <w:spacing w:before="240" w:after="240" w:line="276" w:lineRule="auto"/>
        <w:jc w:val="both"/>
        <w:rPr>
          <w:rFonts w:ascii="Arial" w:eastAsia="Arial" w:hAnsi="Arial" w:cs="Arial"/>
          <w:lang w:eastAsia="es-ES"/>
        </w:rPr>
      </w:pPr>
      <w:r>
        <w:rPr>
          <w:rFonts w:ascii="Arial" w:eastAsia="Arial" w:hAnsi="Arial" w:cs="Arial"/>
          <w:lang w:eastAsia="es-ES"/>
        </w:rPr>
        <w:t xml:space="preserve">Aprobada </w:t>
      </w:r>
    </w:p>
    <w:p w14:paraId="3FA7EEB9" w14:textId="544AE0CD" w:rsidR="00844EF3" w:rsidRDefault="00844EF3" w:rsidP="00844EF3">
      <w:pPr>
        <w:pStyle w:val="Prrafodelista"/>
        <w:spacing w:before="240" w:after="240" w:line="276" w:lineRule="auto"/>
        <w:jc w:val="both"/>
        <w:rPr>
          <w:rFonts w:ascii="Arial" w:eastAsia="Arial" w:hAnsi="Arial" w:cs="Arial"/>
          <w:lang w:eastAsia="es-ES"/>
        </w:rPr>
      </w:pPr>
      <w:r>
        <w:rPr>
          <w:rFonts w:ascii="Arial" w:eastAsia="Arial" w:hAnsi="Arial" w:cs="Arial"/>
          <w:lang w:eastAsia="es-ES"/>
        </w:rPr>
        <w:t>Los términos del llamado son aprobados y se crea una comisión para su ordenación y puesta en funciones para el domingo 15 de setiembre a las 11 horas en la IPSA de Temperley.</w:t>
      </w:r>
    </w:p>
    <w:p w14:paraId="1B595274" w14:textId="162A47FC" w:rsidR="00844EF3" w:rsidRDefault="00844EF3" w:rsidP="00844EF3">
      <w:pPr>
        <w:pStyle w:val="Prrafodelista"/>
        <w:spacing w:before="240" w:after="240" w:line="276" w:lineRule="auto"/>
        <w:jc w:val="both"/>
        <w:rPr>
          <w:rFonts w:ascii="Arial" w:eastAsia="Arial" w:hAnsi="Arial" w:cs="Arial"/>
          <w:lang w:eastAsia="es-ES"/>
        </w:rPr>
      </w:pPr>
      <w:r>
        <w:rPr>
          <w:rFonts w:ascii="Arial" w:eastAsia="Arial" w:hAnsi="Arial" w:cs="Arial"/>
          <w:lang w:eastAsia="es-ES"/>
        </w:rPr>
        <w:t xml:space="preserve">La comisión se conforma por los PM Adrián Pico-PM Ezequiel Ramil- PM Marcos Ruiz Andrade- PG Gabriel Sciarillo- PG Ana Tognacca </w:t>
      </w:r>
    </w:p>
    <w:p w14:paraId="6F1849F6" w14:textId="63B7F801" w:rsidR="00844EF3" w:rsidRDefault="00844EF3" w:rsidP="00844EF3">
      <w:pPr>
        <w:pStyle w:val="Prrafodelista"/>
        <w:spacing w:before="240" w:after="240" w:line="276" w:lineRule="auto"/>
        <w:jc w:val="both"/>
        <w:rPr>
          <w:rFonts w:ascii="Arial" w:eastAsia="Arial" w:hAnsi="Arial" w:cs="Arial"/>
          <w:lang w:eastAsia="es-ES"/>
        </w:rPr>
      </w:pPr>
      <w:r>
        <w:rPr>
          <w:rFonts w:ascii="Arial" w:eastAsia="Arial" w:hAnsi="Arial" w:cs="Arial"/>
          <w:lang w:eastAsia="es-ES"/>
        </w:rPr>
        <w:t xml:space="preserve">El PG </w:t>
      </w:r>
      <w:r w:rsidR="00FA4B2E">
        <w:rPr>
          <w:rFonts w:ascii="Arial" w:eastAsia="Arial" w:hAnsi="Arial" w:cs="Arial"/>
          <w:lang w:eastAsia="es-ES"/>
        </w:rPr>
        <w:t>Leonardo Ossona hace una recomendación para ser reconocido el PM Juan José Mejías como Pastor Emérito del PSA y comisionar al PM Jorge Lumsdem a llevarle el reconocimiento aprovechando el viaje de Jorge a Europa.</w:t>
      </w:r>
      <w:r w:rsidR="00BA2AF5">
        <w:rPr>
          <w:rFonts w:ascii="Arial" w:eastAsia="Arial" w:hAnsi="Arial" w:cs="Arial"/>
          <w:lang w:eastAsia="es-ES"/>
        </w:rPr>
        <w:t xml:space="preserve"> E invitar a los que quieran conectarse vía internet.</w:t>
      </w:r>
    </w:p>
    <w:p w14:paraId="786A2FBD" w14:textId="62919436" w:rsidR="00FA4B2E" w:rsidRPr="00CD4972" w:rsidRDefault="00FA4B2E" w:rsidP="00844EF3">
      <w:pPr>
        <w:pStyle w:val="Prrafodelista"/>
        <w:spacing w:before="240" w:after="240" w:line="276" w:lineRule="auto"/>
        <w:jc w:val="both"/>
        <w:rPr>
          <w:rFonts w:ascii="Arial" w:eastAsia="Arial" w:hAnsi="Arial" w:cs="Arial"/>
          <w:lang w:eastAsia="es-ES"/>
        </w:rPr>
      </w:pPr>
      <w:r>
        <w:rPr>
          <w:rFonts w:ascii="Arial" w:eastAsia="Arial" w:hAnsi="Arial" w:cs="Arial"/>
          <w:lang w:eastAsia="es-ES"/>
        </w:rPr>
        <w:t>Se aprueba.</w:t>
      </w:r>
    </w:p>
    <w:p w14:paraId="5F9F728B" w14:textId="0946C747" w:rsidR="000C1632" w:rsidRPr="000C1632" w:rsidRDefault="000C1632" w:rsidP="000C1632">
      <w:pPr>
        <w:spacing w:before="240" w:after="240" w:line="276" w:lineRule="auto"/>
        <w:jc w:val="both"/>
        <w:rPr>
          <w:rFonts w:ascii="Times New Roman" w:eastAsia="Times New Roman" w:hAnsi="Times New Roman" w:cs="Times New Roman"/>
          <w:b/>
          <w:sz w:val="24"/>
          <w:szCs w:val="24"/>
          <w:lang w:eastAsia="es-ES"/>
        </w:rPr>
      </w:pPr>
      <w:r w:rsidRPr="000C1632">
        <w:rPr>
          <w:rFonts w:ascii="Arial" w:eastAsia="Arial" w:hAnsi="Arial" w:cs="Arial"/>
          <w:b/>
          <w:sz w:val="24"/>
          <w:szCs w:val="24"/>
          <w:lang w:eastAsia="es-ES"/>
        </w:rPr>
        <w:t>T</w:t>
      </w:r>
      <w:r w:rsidRPr="000C1632">
        <w:rPr>
          <w:rFonts w:ascii="Times New Roman" w:eastAsia="Times New Roman" w:hAnsi="Times New Roman" w:cs="Times New Roman"/>
          <w:b/>
          <w:sz w:val="24"/>
          <w:szCs w:val="24"/>
          <w:lang w:eastAsia="es-ES"/>
        </w:rPr>
        <w:t xml:space="preserve">emperley, </w:t>
      </w:r>
      <w:r w:rsidR="00844EF3" w:rsidRPr="000C1632">
        <w:rPr>
          <w:rFonts w:ascii="Times New Roman" w:eastAsia="Times New Roman" w:hAnsi="Times New Roman" w:cs="Times New Roman"/>
          <w:b/>
          <w:sz w:val="24"/>
          <w:szCs w:val="24"/>
          <w:lang w:eastAsia="es-ES"/>
        </w:rPr>
        <w:t>agosto</w:t>
      </w:r>
      <w:r w:rsidRPr="000C1632">
        <w:rPr>
          <w:rFonts w:ascii="Times New Roman" w:eastAsia="Times New Roman" w:hAnsi="Times New Roman" w:cs="Times New Roman"/>
          <w:b/>
          <w:sz w:val="24"/>
          <w:szCs w:val="24"/>
          <w:lang w:eastAsia="es-ES"/>
        </w:rPr>
        <w:t xml:space="preserve"> del 2024</w:t>
      </w:r>
    </w:p>
    <w:p w14:paraId="02FA1EA2" w14:textId="5B25921A" w:rsidR="000C1632" w:rsidRPr="000C1632" w:rsidRDefault="000C1632" w:rsidP="000C1632">
      <w:pPr>
        <w:spacing w:before="240" w:after="240" w:line="276" w:lineRule="auto"/>
        <w:jc w:val="both"/>
        <w:rPr>
          <w:rFonts w:ascii="Times New Roman" w:eastAsia="Times New Roman" w:hAnsi="Times New Roman" w:cs="Times New Roman"/>
          <w:i/>
          <w:sz w:val="24"/>
          <w:szCs w:val="24"/>
          <w:lang w:eastAsia="es-ES"/>
        </w:rPr>
      </w:pPr>
      <w:r w:rsidRPr="000C1632">
        <w:rPr>
          <w:rFonts w:ascii="Times New Roman" w:eastAsia="Times New Roman" w:hAnsi="Times New Roman" w:cs="Times New Roman"/>
          <w:sz w:val="24"/>
          <w:szCs w:val="24"/>
          <w:lang w:eastAsia="es-ES"/>
        </w:rPr>
        <w:t xml:space="preserve"> Términos </w:t>
      </w:r>
      <w:r w:rsidR="00940FA5" w:rsidRPr="000C1632">
        <w:rPr>
          <w:rFonts w:ascii="Times New Roman" w:eastAsia="Times New Roman" w:hAnsi="Times New Roman" w:cs="Times New Roman"/>
          <w:sz w:val="24"/>
          <w:szCs w:val="24"/>
          <w:lang w:eastAsia="es-ES"/>
        </w:rPr>
        <w:t>del llamado</w:t>
      </w:r>
      <w:r w:rsidRPr="000C1632">
        <w:rPr>
          <w:rFonts w:ascii="Times New Roman" w:eastAsia="Times New Roman" w:hAnsi="Times New Roman" w:cs="Times New Roman"/>
          <w:sz w:val="24"/>
          <w:szCs w:val="24"/>
          <w:lang w:eastAsia="es-ES"/>
        </w:rPr>
        <w:t xml:space="preserve"> al CMP Carmelo </w:t>
      </w:r>
      <w:r w:rsidR="00940FA5" w:rsidRPr="000C1632">
        <w:rPr>
          <w:rFonts w:ascii="Times New Roman" w:eastAsia="Times New Roman" w:hAnsi="Times New Roman" w:cs="Times New Roman"/>
          <w:sz w:val="24"/>
          <w:szCs w:val="24"/>
          <w:lang w:eastAsia="es-ES"/>
        </w:rPr>
        <w:t>D’alessandro</w:t>
      </w:r>
      <w:r w:rsidRPr="000C1632">
        <w:rPr>
          <w:rFonts w:ascii="Times New Roman" w:eastAsia="Times New Roman" w:hAnsi="Times New Roman" w:cs="Times New Roman"/>
          <w:sz w:val="24"/>
          <w:szCs w:val="24"/>
          <w:lang w:eastAsia="es-ES"/>
        </w:rPr>
        <w:t xml:space="preserve"> como </w:t>
      </w:r>
      <w:r w:rsidRPr="000C1632">
        <w:rPr>
          <w:rFonts w:ascii="Times New Roman" w:eastAsia="Times New Roman" w:hAnsi="Times New Roman" w:cs="Times New Roman"/>
          <w:i/>
          <w:sz w:val="24"/>
          <w:szCs w:val="24"/>
          <w:lang w:eastAsia="es-ES"/>
        </w:rPr>
        <w:t>Pastor Asistente</w:t>
      </w:r>
    </w:p>
    <w:p w14:paraId="5075E20D" w14:textId="2A5A69F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Considerando que el CMP Carmelo </w:t>
      </w:r>
      <w:r w:rsidR="00940FA5" w:rsidRPr="000C1632">
        <w:rPr>
          <w:rFonts w:ascii="Times New Roman" w:eastAsia="Times New Roman" w:hAnsi="Times New Roman" w:cs="Times New Roman"/>
          <w:sz w:val="24"/>
          <w:szCs w:val="24"/>
          <w:lang w:eastAsia="es-ES"/>
        </w:rPr>
        <w:t>D’alessandro</w:t>
      </w:r>
      <w:r w:rsidRPr="000C1632">
        <w:rPr>
          <w:rFonts w:ascii="Times New Roman" w:eastAsia="Times New Roman" w:hAnsi="Times New Roman" w:cs="Times New Roman"/>
          <w:sz w:val="24"/>
          <w:szCs w:val="24"/>
          <w:lang w:eastAsia="es-ES"/>
        </w:rPr>
        <w:t xml:space="preserve"> ha concluido con su proceso de examinación tanto escrita y oral, siendo aprobado por el presbiterio San Andrés. El Consistorio de esta iglesia, en oración y siguiendo la guía de nuestro Señor, se complace en extenderle un llamado </w:t>
      </w:r>
      <w:proofErr w:type="spellStart"/>
      <w:r w:rsidRPr="000C1632">
        <w:rPr>
          <w:rFonts w:ascii="Times New Roman" w:eastAsia="Times New Roman" w:hAnsi="Times New Roman" w:cs="Times New Roman"/>
          <w:sz w:val="24"/>
          <w:szCs w:val="24"/>
          <w:lang w:eastAsia="es-ES"/>
        </w:rPr>
        <w:t>part</w:t>
      </w:r>
      <w:proofErr w:type="spellEnd"/>
      <w:r w:rsidRPr="000C1632">
        <w:rPr>
          <w:rFonts w:ascii="Times New Roman" w:eastAsia="Times New Roman" w:hAnsi="Times New Roman" w:cs="Times New Roman"/>
          <w:sz w:val="24"/>
          <w:szCs w:val="24"/>
          <w:lang w:eastAsia="es-ES"/>
        </w:rPr>
        <w:t xml:space="preserve"> time como “Pastor Asistente”. El mismo tendrá la duración de un año para luego revisar su continuidad.</w:t>
      </w:r>
    </w:p>
    <w:p w14:paraId="556DE537"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 Sus responsabilidades ministeriales incluyen: </w:t>
      </w:r>
    </w:p>
    <w:p w14:paraId="73FF4D50" w14:textId="3342A348" w:rsidR="000C1632" w:rsidRPr="000C1632" w:rsidRDefault="000C1632" w:rsidP="000C1632">
      <w:pPr>
        <w:numPr>
          <w:ilvl w:val="0"/>
          <w:numId w:val="3"/>
        </w:numPr>
        <w:spacing w:after="0" w:line="276" w:lineRule="auto"/>
        <w:jc w:val="both"/>
        <w:rPr>
          <w:rFonts w:ascii="Arial" w:eastAsia="Arial" w:hAnsi="Arial" w:cs="Arial"/>
          <w:lang w:eastAsia="es-ES"/>
        </w:rPr>
      </w:pPr>
      <w:r w:rsidRPr="000C1632">
        <w:rPr>
          <w:rFonts w:ascii="Times New Roman" w:eastAsia="Times New Roman" w:hAnsi="Times New Roman" w:cs="Times New Roman"/>
          <w:sz w:val="24"/>
          <w:szCs w:val="24"/>
          <w:lang w:eastAsia="es-ES"/>
        </w:rPr>
        <w:t>Coordinar ceremonias de la iglesia (</w:t>
      </w:r>
      <w:r w:rsidR="00940FA5" w:rsidRPr="000C1632">
        <w:rPr>
          <w:rFonts w:ascii="Times New Roman" w:eastAsia="Times New Roman" w:hAnsi="Times New Roman" w:cs="Times New Roman"/>
          <w:sz w:val="24"/>
          <w:szCs w:val="24"/>
          <w:lang w:eastAsia="es-ES"/>
        </w:rPr>
        <w:t>cultos, Sacramentos</w:t>
      </w:r>
      <w:r w:rsidRPr="000C1632">
        <w:rPr>
          <w:rFonts w:ascii="Times New Roman" w:eastAsia="Times New Roman" w:hAnsi="Times New Roman" w:cs="Times New Roman"/>
          <w:sz w:val="24"/>
          <w:szCs w:val="24"/>
          <w:lang w:eastAsia="es-ES"/>
        </w:rPr>
        <w:t xml:space="preserve">, casamiento, </w:t>
      </w:r>
      <w:r w:rsidR="00940FA5" w:rsidRPr="000C1632">
        <w:rPr>
          <w:rFonts w:ascii="Times New Roman" w:eastAsia="Times New Roman" w:hAnsi="Times New Roman" w:cs="Times New Roman"/>
          <w:sz w:val="24"/>
          <w:szCs w:val="24"/>
          <w:lang w:eastAsia="es-ES"/>
        </w:rPr>
        <w:t>etc.</w:t>
      </w:r>
      <w:r w:rsidRPr="000C1632">
        <w:rPr>
          <w:rFonts w:ascii="Times New Roman" w:eastAsia="Times New Roman" w:hAnsi="Times New Roman" w:cs="Times New Roman"/>
          <w:sz w:val="24"/>
          <w:szCs w:val="24"/>
          <w:lang w:eastAsia="es-ES"/>
        </w:rPr>
        <w:t>).</w:t>
      </w:r>
    </w:p>
    <w:p w14:paraId="2445EA34" w14:textId="77777777" w:rsidR="000C1632" w:rsidRPr="000C1632" w:rsidRDefault="000C1632" w:rsidP="000C1632">
      <w:pPr>
        <w:numPr>
          <w:ilvl w:val="0"/>
          <w:numId w:val="3"/>
        </w:numPr>
        <w:spacing w:after="0" w:line="276" w:lineRule="auto"/>
        <w:jc w:val="both"/>
        <w:rPr>
          <w:rFonts w:ascii="Arial" w:eastAsia="Arial" w:hAnsi="Arial" w:cs="Arial"/>
          <w:lang w:eastAsia="es-ES"/>
        </w:rPr>
      </w:pPr>
      <w:r w:rsidRPr="000C1632">
        <w:rPr>
          <w:rFonts w:ascii="Times New Roman" w:eastAsia="Times New Roman" w:hAnsi="Times New Roman" w:cs="Times New Roman"/>
          <w:sz w:val="24"/>
          <w:szCs w:val="24"/>
          <w:lang w:eastAsia="es-ES"/>
        </w:rPr>
        <w:lastRenderedPageBreak/>
        <w:t>Predicar 1 o 2 domingos al mes en el culto general o en otra iglesia</w:t>
      </w:r>
    </w:p>
    <w:p w14:paraId="29369559" w14:textId="77777777" w:rsidR="000C1632" w:rsidRPr="000C1632" w:rsidRDefault="000C1632" w:rsidP="000C1632">
      <w:pPr>
        <w:numPr>
          <w:ilvl w:val="0"/>
          <w:numId w:val="3"/>
        </w:numPr>
        <w:spacing w:after="0" w:line="276" w:lineRule="auto"/>
        <w:jc w:val="both"/>
        <w:rPr>
          <w:rFonts w:ascii="Arial" w:eastAsia="Arial" w:hAnsi="Arial" w:cs="Arial"/>
          <w:lang w:eastAsia="es-ES"/>
        </w:rPr>
      </w:pPr>
      <w:r w:rsidRPr="000C1632">
        <w:rPr>
          <w:rFonts w:ascii="Times New Roman" w:eastAsia="Times New Roman" w:hAnsi="Times New Roman" w:cs="Times New Roman"/>
          <w:sz w:val="24"/>
          <w:szCs w:val="24"/>
          <w:lang w:eastAsia="es-ES"/>
        </w:rPr>
        <w:t>Organizar los ministerios de niñez y acción comunitaria.</w:t>
      </w:r>
    </w:p>
    <w:p w14:paraId="2E0C439C" w14:textId="77777777" w:rsidR="000C1632" w:rsidRPr="000C1632" w:rsidRDefault="000C1632" w:rsidP="000C1632">
      <w:pPr>
        <w:numPr>
          <w:ilvl w:val="0"/>
          <w:numId w:val="3"/>
        </w:numPr>
        <w:spacing w:after="0" w:line="276" w:lineRule="auto"/>
        <w:jc w:val="both"/>
        <w:rPr>
          <w:rFonts w:ascii="Arial" w:eastAsia="Arial" w:hAnsi="Arial" w:cs="Arial"/>
          <w:lang w:eastAsia="es-ES"/>
        </w:rPr>
      </w:pPr>
      <w:r w:rsidRPr="000C1632">
        <w:rPr>
          <w:rFonts w:ascii="Times New Roman" w:eastAsia="Times New Roman" w:hAnsi="Times New Roman" w:cs="Times New Roman"/>
          <w:sz w:val="24"/>
          <w:szCs w:val="24"/>
          <w:lang w:eastAsia="es-ES"/>
        </w:rPr>
        <w:t>Participar en reuniones de consistorio</w:t>
      </w:r>
    </w:p>
    <w:p w14:paraId="278A8E11" w14:textId="77777777" w:rsidR="000C1632" w:rsidRPr="000C1632" w:rsidRDefault="000C1632" w:rsidP="000C1632">
      <w:pPr>
        <w:numPr>
          <w:ilvl w:val="0"/>
          <w:numId w:val="3"/>
        </w:numPr>
        <w:spacing w:after="240" w:line="276" w:lineRule="auto"/>
        <w:jc w:val="both"/>
        <w:rPr>
          <w:rFonts w:ascii="Arial" w:eastAsia="Arial" w:hAnsi="Arial" w:cs="Arial"/>
          <w:lang w:eastAsia="es-ES"/>
        </w:rPr>
      </w:pPr>
      <w:r w:rsidRPr="000C1632">
        <w:rPr>
          <w:rFonts w:ascii="Times New Roman" w:eastAsia="Times New Roman" w:hAnsi="Times New Roman" w:cs="Times New Roman"/>
          <w:sz w:val="24"/>
          <w:szCs w:val="24"/>
          <w:lang w:eastAsia="es-ES"/>
        </w:rPr>
        <w:t>Compartir el ministerio general de la Iglesia con el consistorio</w:t>
      </w:r>
    </w:p>
    <w:p w14:paraId="0978E637"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Para solventar sus necesidades materiales, nos comprometemos, en un principio, a lo siguiente: </w:t>
      </w:r>
    </w:p>
    <w:p w14:paraId="7E247CC1" w14:textId="77777777" w:rsidR="000C1632" w:rsidRPr="000C1632" w:rsidRDefault="000C1632" w:rsidP="000C1632">
      <w:pPr>
        <w:spacing w:before="240" w:after="240" w:line="276" w:lineRule="auto"/>
        <w:ind w:left="1760" w:hanging="700"/>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1.</w:t>
      </w:r>
      <w:r w:rsidRPr="000C1632">
        <w:rPr>
          <w:rFonts w:ascii="Times New Roman" w:eastAsia="Times New Roman" w:hAnsi="Times New Roman" w:cs="Times New Roman"/>
          <w:sz w:val="14"/>
          <w:szCs w:val="14"/>
          <w:lang w:eastAsia="es-ES"/>
        </w:rPr>
        <w:t xml:space="preserve">                  </w:t>
      </w:r>
      <w:r w:rsidRPr="000C1632">
        <w:rPr>
          <w:rFonts w:ascii="Times New Roman" w:eastAsia="Times New Roman" w:hAnsi="Times New Roman" w:cs="Times New Roman"/>
          <w:sz w:val="24"/>
          <w:szCs w:val="24"/>
          <w:lang w:eastAsia="es-ES"/>
        </w:rPr>
        <w:t>Un salario mensual correspondiente en el 100% de la Categoría A de supervisión 1 del convenio UTEDyC – FEDEDAC – AREDA como estándar + plus de asistencia completa + antigüedad, actualizado según los convenios colectivos,</w:t>
      </w:r>
    </w:p>
    <w:p w14:paraId="58D301D5" w14:textId="77777777" w:rsidR="000C1632" w:rsidRPr="000C1632" w:rsidRDefault="000C1632" w:rsidP="000C1632">
      <w:pPr>
        <w:spacing w:before="240" w:after="240" w:line="276" w:lineRule="auto"/>
        <w:ind w:left="1760" w:hanging="700"/>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2.</w:t>
      </w:r>
      <w:r w:rsidRPr="000C1632">
        <w:rPr>
          <w:rFonts w:ascii="Times New Roman" w:eastAsia="Times New Roman" w:hAnsi="Times New Roman" w:cs="Times New Roman"/>
          <w:sz w:val="14"/>
          <w:szCs w:val="14"/>
          <w:lang w:eastAsia="es-ES"/>
        </w:rPr>
        <w:t xml:space="preserve">                  </w:t>
      </w:r>
      <w:r w:rsidRPr="000C1632">
        <w:rPr>
          <w:rFonts w:ascii="Times New Roman" w:eastAsia="Times New Roman" w:hAnsi="Times New Roman" w:cs="Times New Roman"/>
          <w:sz w:val="24"/>
          <w:szCs w:val="24"/>
          <w:lang w:eastAsia="es-ES"/>
        </w:rPr>
        <w:t>Importe equivalente a 150 litros de Nafta Super YPF al mes por concepto de viáticos. Adicionalmente la Iglesia se hará cargo de los viáticos</w:t>
      </w:r>
    </w:p>
    <w:p w14:paraId="31FA1CD3" w14:textId="77777777" w:rsidR="000C1632" w:rsidRPr="000C1632" w:rsidRDefault="000C1632" w:rsidP="000C1632">
      <w:pPr>
        <w:spacing w:before="240" w:after="240" w:line="276" w:lineRule="auto"/>
        <w:ind w:left="1760" w:hanging="700"/>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3.</w:t>
      </w:r>
      <w:r w:rsidRPr="000C1632">
        <w:rPr>
          <w:rFonts w:ascii="Times New Roman" w:eastAsia="Times New Roman" w:hAnsi="Times New Roman" w:cs="Times New Roman"/>
          <w:sz w:val="14"/>
          <w:szCs w:val="14"/>
          <w:lang w:eastAsia="es-ES"/>
        </w:rPr>
        <w:t xml:space="preserve">                  </w:t>
      </w:r>
      <w:r w:rsidRPr="000C1632">
        <w:rPr>
          <w:rFonts w:ascii="Times New Roman" w:eastAsia="Times New Roman" w:hAnsi="Times New Roman" w:cs="Times New Roman"/>
          <w:sz w:val="24"/>
          <w:szCs w:val="24"/>
          <w:lang w:eastAsia="es-ES"/>
        </w:rPr>
        <w:t>Días de vacaciones según convenio</w:t>
      </w:r>
    </w:p>
    <w:p w14:paraId="63309953" w14:textId="77777777" w:rsidR="000C1632" w:rsidRPr="000C1632" w:rsidRDefault="000C1632" w:rsidP="000C1632">
      <w:pPr>
        <w:spacing w:before="240" w:after="240" w:line="276" w:lineRule="auto"/>
        <w:ind w:left="1760" w:hanging="700"/>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4.</w:t>
      </w:r>
      <w:r w:rsidRPr="000C1632">
        <w:rPr>
          <w:rFonts w:ascii="Times New Roman" w:eastAsia="Times New Roman" w:hAnsi="Times New Roman" w:cs="Times New Roman"/>
          <w:sz w:val="14"/>
          <w:szCs w:val="14"/>
          <w:lang w:eastAsia="es-ES"/>
        </w:rPr>
        <w:t xml:space="preserve">                  </w:t>
      </w:r>
      <w:r w:rsidRPr="000C1632">
        <w:rPr>
          <w:rFonts w:ascii="Times New Roman" w:eastAsia="Times New Roman" w:hAnsi="Times New Roman" w:cs="Times New Roman"/>
          <w:sz w:val="24"/>
          <w:szCs w:val="24"/>
          <w:lang w:eastAsia="es-ES"/>
        </w:rPr>
        <w:t>14 días de permiso de estudios</w:t>
      </w:r>
    </w:p>
    <w:p w14:paraId="5A76FAB7"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Nos comprometemos a mantener esta remuneración mientras usted siga siendo nuestro Pastor Asistente.</w:t>
      </w:r>
    </w:p>
    <w:p w14:paraId="217D1819" w14:textId="0467B185"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El término del llamado será por un período de 1 años, desde el 8 de </w:t>
      </w:r>
      <w:r w:rsidR="00940FA5" w:rsidRPr="000C1632">
        <w:rPr>
          <w:rFonts w:ascii="Times New Roman" w:eastAsia="Times New Roman" w:hAnsi="Times New Roman" w:cs="Times New Roman"/>
          <w:sz w:val="24"/>
          <w:szCs w:val="24"/>
          <w:lang w:eastAsia="es-ES"/>
        </w:rPr>
        <w:t>septiembre</w:t>
      </w:r>
      <w:r w:rsidRPr="000C1632">
        <w:rPr>
          <w:rFonts w:ascii="Times New Roman" w:eastAsia="Times New Roman" w:hAnsi="Times New Roman" w:cs="Times New Roman"/>
          <w:sz w:val="24"/>
          <w:szCs w:val="24"/>
          <w:lang w:eastAsia="es-ES"/>
        </w:rPr>
        <w:t xml:space="preserve"> de 2024 hasta el 7 de </w:t>
      </w:r>
      <w:proofErr w:type="gramStart"/>
      <w:r w:rsidRPr="000C1632">
        <w:rPr>
          <w:rFonts w:ascii="Times New Roman" w:eastAsia="Times New Roman" w:hAnsi="Times New Roman" w:cs="Times New Roman"/>
          <w:sz w:val="24"/>
          <w:szCs w:val="24"/>
          <w:lang w:eastAsia="es-ES"/>
        </w:rPr>
        <w:t>Septiembre</w:t>
      </w:r>
      <w:proofErr w:type="gramEnd"/>
      <w:r w:rsidRPr="000C1632">
        <w:rPr>
          <w:rFonts w:ascii="Times New Roman" w:eastAsia="Times New Roman" w:hAnsi="Times New Roman" w:cs="Times New Roman"/>
          <w:sz w:val="24"/>
          <w:szCs w:val="24"/>
          <w:lang w:eastAsia="es-ES"/>
        </w:rPr>
        <w:t xml:space="preserve"> del 2025, con posibilidad de renovación.</w:t>
      </w:r>
    </w:p>
    <w:p w14:paraId="571233D9"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 </w:t>
      </w:r>
    </w:p>
    <w:p w14:paraId="705BF195"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 </w:t>
      </w:r>
    </w:p>
    <w:tbl>
      <w:tblPr>
        <w:tblW w:w="9030" w:type="dxa"/>
        <w:tblBorders>
          <w:insideH w:val="nil"/>
          <w:insideV w:val="nil"/>
        </w:tblBorders>
        <w:tblLayout w:type="fixed"/>
        <w:tblLook w:val="0600" w:firstRow="0" w:lastRow="0" w:firstColumn="0" w:lastColumn="0" w:noHBand="1" w:noVBand="1"/>
      </w:tblPr>
      <w:tblGrid>
        <w:gridCol w:w="2441"/>
        <w:gridCol w:w="1132"/>
        <w:gridCol w:w="2236"/>
        <w:gridCol w:w="1029"/>
        <w:gridCol w:w="2192"/>
      </w:tblGrid>
      <w:tr w:rsidR="000C1632" w:rsidRPr="000C1632" w14:paraId="6B32CF9A" w14:textId="77777777" w:rsidTr="000C1632">
        <w:trPr>
          <w:trHeight w:val="795"/>
        </w:trPr>
        <w:tc>
          <w:tcPr>
            <w:tcW w:w="2440" w:type="dxa"/>
            <w:tcBorders>
              <w:top w:val="single" w:sz="6" w:space="0" w:color="000000"/>
              <w:left w:val="nil"/>
              <w:bottom w:val="nil"/>
              <w:right w:val="nil"/>
            </w:tcBorders>
            <w:tcMar>
              <w:top w:w="0" w:type="dxa"/>
              <w:left w:w="100" w:type="dxa"/>
              <w:bottom w:w="0" w:type="dxa"/>
              <w:right w:w="100" w:type="dxa"/>
            </w:tcMar>
            <w:hideMark/>
          </w:tcPr>
          <w:p w14:paraId="124FD499"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PM Maros Ruiz</w:t>
            </w:r>
          </w:p>
          <w:p w14:paraId="1B9BA19D" w14:textId="47D2FC18" w:rsidR="00844EF3"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Moderador</w:t>
            </w:r>
          </w:p>
        </w:tc>
        <w:tc>
          <w:tcPr>
            <w:tcW w:w="1131" w:type="dxa"/>
            <w:tcBorders>
              <w:top w:val="nil"/>
              <w:left w:val="nil"/>
              <w:bottom w:val="nil"/>
              <w:right w:val="nil"/>
            </w:tcBorders>
            <w:tcMar>
              <w:top w:w="0" w:type="dxa"/>
              <w:left w:w="100" w:type="dxa"/>
              <w:bottom w:w="0" w:type="dxa"/>
              <w:right w:w="100" w:type="dxa"/>
            </w:tcMar>
            <w:hideMark/>
          </w:tcPr>
          <w:p w14:paraId="3C93C812"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 </w:t>
            </w:r>
          </w:p>
        </w:tc>
        <w:tc>
          <w:tcPr>
            <w:tcW w:w="2234" w:type="dxa"/>
            <w:tcBorders>
              <w:top w:val="single" w:sz="6" w:space="0" w:color="000000"/>
              <w:left w:val="nil"/>
              <w:bottom w:val="nil"/>
              <w:right w:val="nil"/>
            </w:tcBorders>
            <w:tcMar>
              <w:top w:w="0" w:type="dxa"/>
              <w:left w:w="100" w:type="dxa"/>
              <w:bottom w:w="0" w:type="dxa"/>
              <w:right w:w="100" w:type="dxa"/>
            </w:tcMar>
            <w:hideMark/>
          </w:tcPr>
          <w:p w14:paraId="6E9BA107" w14:textId="77777777" w:rsidR="000C1632" w:rsidRDefault="00CD4972" w:rsidP="000C1632">
            <w:pPr>
              <w:spacing w:before="240" w:after="24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Carmelo D’alessandro </w:t>
            </w:r>
          </w:p>
          <w:p w14:paraId="0C6F31AF" w14:textId="422FC1CC" w:rsidR="00CD4972" w:rsidRPr="000C1632" w:rsidRDefault="00CD4972" w:rsidP="000C1632">
            <w:pPr>
              <w:spacing w:before="240" w:after="240" w:line="276" w:lineRule="auto"/>
              <w:jc w:val="both"/>
              <w:rPr>
                <w:rFonts w:ascii="Times New Roman" w:eastAsia="Times New Roman" w:hAnsi="Times New Roman" w:cs="Times New Roman"/>
                <w:sz w:val="24"/>
                <w:szCs w:val="24"/>
                <w:lang w:eastAsia="es-ES"/>
              </w:rPr>
            </w:pPr>
          </w:p>
        </w:tc>
        <w:tc>
          <w:tcPr>
            <w:tcW w:w="1028" w:type="dxa"/>
            <w:tcBorders>
              <w:top w:val="nil"/>
              <w:left w:val="nil"/>
              <w:bottom w:val="nil"/>
              <w:right w:val="nil"/>
            </w:tcBorders>
            <w:tcMar>
              <w:top w:w="0" w:type="dxa"/>
              <w:left w:w="100" w:type="dxa"/>
              <w:bottom w:w="0" w:type="dxa"/>
              <w:right w:w="100" w:type="dxa"/>
            </w:tcMar>
            <w:hideMark/>
          </w:tcPr>
          <w:p w14:paraId="20D1C391" w14:textId="77777777" w:rsidR="000C1632" w:rsidRPr="000C1632" w:rsidRDefault="000C1632" w:rsidP="000C1632">
            <w:pPr>
              <w:spacing w:before="240" w:after="240" w:line="276" w:lineRule="auto"/>
              <w:jc w:val="both"/>
              <w:rPr>
                <w:rFonts w:ascii="Times New Roman" w:eastAsia="Times New Roman" w:hAnsi="Times New Roman" w:cs="Times New Roman"/>
                <w:sz w:val="24"/>
                <w:szCs w:val="24"/>
                <w:lang w:eastAsia="es-ES"/>
              </w:rPr>
            </w:pPr>
            <w:r w:rsidRPr="000C1632">
              <w:rPr>
                <w:rFonts w:ascii="Times New Roman" w:eastAsia="Times New Roman" w:hAnsi="Times New Roman" w:cs="Times New Roman"/>
                <w:sz w:val="24"/>
                <w:szCs w:val="24"/>
                <w:lang w:eastAsia="es-ES"/>
              </w:rPr>
              <w:t xml:space="preserve"> </w:t>
            </w:r>
          </w:p>
        </w:tc>
        <w:tc>
          <w:tcPr>
            <w:tcW w:w="2190" w:type="dxa"/>
            <w:tcBorders>
              <w:top w:val="single" w:sz="6" w:space="0" w:color="000000"/>
              <w:left w:val="nil"/>
              <w:bottom w:val="nil"/>
              <w:right w:val="nil"/>
            </w:tcBorders>
            <w:tcMar>
              <w:top w:w="0" w:type="dxa"/>
              <w:left w:w="100" w:type="dxa"/>
              <w:bottom w:w="0" w:type="dxa"/>
              <w:right w:w="100" w:type="dxa"/>
            </w:tcMar>
            <w:hideMark/>
          </w:tcPr>
          <w:p w14:paraId="2A4865F9" w14:textId="184C3E3A" w:rsidR="000C1632" w:rsidRPr="000C1632" w:rsidRDefault="00CD4972" w:rsidP="000C1632">
            <w:pPr>
              <w:spacing w:before="240" w:after="24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0C1632" w:rsidRPr="000C1632">
              <w:rPr>
                <w:rFonts w:ascii="Times New Roman" w:eastAsia="Times New Roman" w:hAnsi="Times New Roman" w:cs="Times New Roman"/>
                <w:sz w:val="24"/>
                <w:szCs w:val="24"/>
                <w:lang w:eastAsia="es-ES"/>
              </w:rPr>
              <w:t>Eduardo Assad</w:t>
            </w:r>
          </w:p>
          <w:p w14:paraId="367CC232" w14:textId="556C08E3" w:rsidR="00844EF3" w:rsidRPr="000C1632" w:rsidRDefault="00CD4972" w:rsidP="000C1632">
            <w:pPr>
              <w:spacing w:before="240" w:after="24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844EF3">
              <w:rPr>
                <w:rFonts w:ascii="Times New Roman" w:eastAsia="Times New Roman" w:hAnsi="Times New Roman" w:cs="Times New Roman"/>
                <w:sz w:val="24"/>
                <w:szCs w:val="24"/>
                <w:lang w:eastAsia="es-ES"/>
              </w:rPr>
              <w:t xml:space="preserve">Secretario </w:t>
            </w:r>
          </w:p>
        </w:tc>
      </w:tr>
    </w:tbl>
    <w:p w14:paraId="2177E6C6" w14:textId="4D79FED4" w:rsidR="0092579F" w:rsidRDefault="0092579F" w:rsidP="00BA3623">
      <w:pPr>
        <w:tabs>
          <w:tab w:val="left" w:pos="2817"/>
        </w:tabs>
        <w:rPr>
          <w:rFonts w:ascii="Times New Roman" w:hAnsi="Times New Roman" w:cs="Times New Roman"/>
          <w:sz w:val="28"/>
          <w:szCs w:val="28"/>
        </w:rPr>
      </w:pPr>
      <w:r>
        <w:rPr>
          <w:rFonts w:ascii="Times New Roman" w:hAnsi="Times New Roman" w:cs="Times New Roman"/>
          <w:sz w:val="28"/>
          <w:szCs w:val="28"/>
        </w:rPr>
        <w:t>161.12:</w:t>
      </w:r>
      <w:r>
        <w:rPr>
          <w:rFonts w:ascii="Times New Roman" w:hAnsi="Times New Roman" w:cs="Times New Roman"/>
          <w:sz w:val="28"/>
          <w:szCs w:val="28"/>
          <w:u w:val="single"/>
        </w:rPr>
        <w:t xml:space="preserve"> Entrevista a la IPSA de Temperley</w:t>
      </w:r>
    </w:p>
    <w:p w14:paraId="216BC249" w14:textId="3F696F3A" w:rsidR="00CD4972" w:rsidRDefault="00CD4972"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Los Hermanos de Temperley nos cuentan sobre las actividades que realizan en la zona tanto social como eclesiástico, cada actividad esta supervisada por el PM Marcos Ruiz Andrade y también nos relatan la obra que están realizando en Ardigo donde concurren cada 15 días y cuentan con la colaboración de todos los miembros de la comunidad. </w:t>
      </w:r>
    </w:p>
    <w:p w14:paraId="5C31E54E" w14:textId="75A627D9" w:rsidR="0092579F" w:rsidRDefault="0092579F" w:rsidP="00BA3623">
      <w:pPr>
        <w:tabs>
          <w:tab w:val="left" w:pos="2817"/>
        </w:tabs>
        <w:rPr>
          <w:rFonts w:ascii="Times New Roman" w:hAnsi="Times New Roman" w:cs="Times New Roman"/>
          <w:sz w:val="28"/>
          <w:szCs w:val="28"/>
        </w:rPr>
      </w:pPr>
      <w:r>
        <w:rPr>
          <w:rFonts w:ascii="Times New Roman" w:hAnsi="Times New Roman" w:cs="Times New Roman"/>
          <w:sz w:val="28"/>
          <w:szCs w:val="28"/>
        </w:rPr>
        <w:t>161.13 CIERRE</w:t>
      </w:r>
      <w:r w:rsidR="00CD4972">
        <w:rPr>
          <w:rFonts w:ascii="Times New Roman" w:hAnsi="Times New Roman" w:cs="Times New Roman"/>
          <w:sz w:val="28"/>
          <w:szCs w:val="28"/>
        </w:rPr>
        <w:t xml:space="preserve"> el Sr. Moderador hace una oración de cierre y convoca a nuestra próxima reunión.</w:t>
      </w:r>
    </w:p>
    <w:p w14:paraId="2B749245" w14:textId="007F88EB" w:rsidR="0092579F" w:rsidRDefault="00844EF3"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r w:rsidR="0092579F">
        <w:rPr>
          <w:rFonts w:ascii="Times New Roman" w:hAnsi="Times New Roman" w:cs="Times New Roman"/>
          <w:sz w:val="28"/>
          <w:szCs w:val="28"/>
        </w:rPr>
        <w:t xml:space="preserve">Próxima Reunión Sábado 30 de noviembre 2024 Iglesia Las Familias   </w:t>
      </w:r>
    </w:p>
    <w:p w14:paraId="6A063249" w14:textId="39D4C113" w:rsidR="0092579F" w:rsidRDefault="0092579F"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r w:rsidR="00CD4972">
        <w:rPr>
          <w:rFonts w:ascii="Times New Roman" w:hAnsi="Times New Roman" w:cs="Times New Roman"/>
          <w:sz w:val="28"/>
          <w:szCs w:val="28"/>
        </w:rPr>
        <w:t>25 de mayo</w:t>
      </w:r>
      <w:r>
        <w:rPr>
          <w:rFonts w:ascii="Times New Roman" w:hAnsi="Times New Roman" w:cs="Times New Roman"/>
          <w:sz w:val="28"/>
          <w:szCs w:val="28"/>
        </w:rPr>
        <w:t xml:space="preserve"> 246 – Máximo Paz – Partido de Cañuelas – Bs As </w:t>
      </w:r>
    </w:p>
    <w:p w14:paraId="247E34E1" w14:textId="77777777" w:rsidR="00844EF3" w:rsidRDefault="00844EF3"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p>
    <w:p w14:paraId="7F17F999" w14:textId="77777777" w:rsidR="00844EF3" w:rsidRDefault="00844EF3" w:rsidP="00BA3623">
      <w:pPr>
        <w:tabs>
          <w:tab w:val="left" w:pos="2817"/>
        </w:tabs>
        <w:rPr>
          <w:rFonts w:ascii="Times New Roman" w:hAnsi="Times New Roman" w:cs="Times New Roman"/>
          <w:sz w:val="28"/>
          <w:szCs w:val="28"/>
        </w:rPr>
      </w:pPr>
    </w:p>
    <w:p w14:paraId="301CF4FC" w14:textId="3D1CD529" w:rsidR="0092579F" w:rsidRDefault="00844EF3"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r w:rsidR="0092579F">
        <w:rPr>
          <w:rFonts w:ascii="Times New Roman" w:hAnsi="Times New Roman" w:cs="Times New Roman"/>
          <w:sz w:val="28"/>
          <w:szCs w:val="28"/>
        </w:rPr>
        <w:t>PG Alberto Ermili                                                              PG Ricardo Luna</w:t>
      </w:r>
    </w:p>
    <w:p w14:paraId="30F58A60" w14:textId="6F15D939" w:rsidR="0092579F" w:rsidRPr="0092579F" w:rsidRDefault="0092579F" w:rsidP="00BA3623">
      <w:pPr>
        <w:tabs>
          <w:tab w:val="left" w:pos="2817"/>
        </w:tabs>
        <w:rPr>
          <w:rFonts w:ascii="Times New Roman" w:hAnsi="Times New Roman" w:cs="Times New Roman"/>
          <w:sz w:val="28"/>
          <w:szCs w:val="28"/>
        </w:rPr>
      </w:pPr>
      <w:r>
        <w:rPr>
          <w:rFonts w:ascii="Times New Roman" w:hAnsi="Times New Roman" w:cs="Times New Roman"/>
          <w:sz w:val="28"/>
          <w:szCs w:val="28"/>
        </w:rPr>
        <w:t xml:space="preserve">           </w:t>
      </w:r>
      <w:r w:rsidR="00844EF3">
        <w:rPr>
          <w:rFonts w:ascii="Times New Roman" w:hAnsi="Times New Roman" w:cs="Times New Roman"/>
          <w:sz w:val="28"/>
          <w:szCs w:val="28"/>
        </w:rPr>
        <w:t xml:space="preserve">     </w:t>
      </w:r>
      <w:r>
        <w:rPr>
          <w:rFonts w:ascii="Times New Roman" w:hAnsi="Times New Roman" w:cs="Times New Roman"/>
          <w:sz w:val="28"/>
          <w:szCs w:val="28"/>
        </w:rPr>
        <w:t>Moderador                                                                            secretario</w:t>
      </w:r>
    </w:p>
    <w:p w14:paraId="7B8B500A" w14:textId="77777777" w:rsidR="0092579F" w:rsidRPr="0092579F" w:rsidRDefault="0092579F" w:rsidP="00BA3623">
      <w:pPr>
        <w:tabs>
          <w:tab w:val="left" w:pos="2817"/>
        </w:tabs>
        <w:rPr>
          <w:rFonts w:ascii="Times New Roman" w:hAnsi="Times New Roman" w:cs="Times New Roman"/>
          <w:sz w:val="28"/>
          <w:szCs w:val="28"/>
        </w:rPr>
      </w:pPr>
    </w:p>
    <w:p w14:paraId="24D28118" w14:textId="77777777" w:rsidR="0097625E" w:rsidRPr="00681035" w:rsidRDefault="0097625E" w:rsidP="0097625E">
      <w:pPr>
        <w:tabs>
          <w:tab w:val="left" w:pos="2817"/>
        </w:tabs>
        <w:rPr>
          <w:rFonts w:ascii="Times New Roman" w:hAnsi="Times New Roman" w:cs="Times New Roman"/>
          <w:sz w:val="28"/>
          <w:szCs w:val="28"/>
        </w:rPr>
      </w:pPr>
    </w:p>
    <w:p w14:paraId="3EDDE17E" w14:textId="77777777" w:rsidR="0097625E" w:rsidRPr="0097625E" w:rsidRDefault="0097625E">
      <w:pPr>
        <w:rPr>
          <w:rFonts w:ascii="Times New Roman" w:hAnsi="Times New Roman" w:cs="Times New Roman"/>
          <w:sz w:val="28"/>
          <w:szCs w:val="28"/>
        </w:rPr>
      </w:pPr>
    </w:p>
    <w:p w14:paraId="4BE5D06E" w14:textId="01103142" w:rsidR="006F0C3A" w:rsidRPr="00EF3192" w:rsidRDefault="0097625E" w:rsidP="0097625E">
      <w:r>
        <w:t xml:space="preserve"> </w:t>
      </w:r>
      <w:r w:rsidR="009C3DDA">
        <w:t xml:space="preserve">                                                                                                                                                                                                                  </w:t>
      </w:r>
    </w:p>
    <w:sectPr w:rsidR="006F0C3A" w:rsidRPr="00EF3192" w:rsidSect="00EF31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AA9"/>
    <w:multiLevelType w:val="multilevel"/>
    <w:tmpl w:val="FFFFFFFF"/>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4ACB1A92"/>
    <w:multiLevelType w:val="multilevel"/>
    <w:tmpl w:val="FFFFFFFF"/>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59BC48E0"/>
    <w:multiLevelType w:val="hybridMultilevel"/>
    <w:tmpl w:val="063ED9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B897334"/>
    <w:multiLevelType w:val="multilevel"/>
    <w:tmpl w:val="9F504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F6E6C9F"/>
    <w:multiLevelType w:val="hybridMultilevel"/>
    <w:tmpl w:val="7BFA8B42"/>
    <w:lvl w:ilvl="0" w:tplc="E15867E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600141727">
    <w:abstractNumId w:val="2"/>
  </w:num>
  <w:num w:numId="2" w16cid:durableId="2115636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3330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7172318">
    <w:abstractNumId w:val="3"/>
  </w:num>
  <w:num w:numId="5" w16cid:durableId="4037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92"/>
    <w:rsid w:val="000168A0"/>
    <w:rsid w:val="000C1632"/>
    <w:rsid w:val="000E0F2A"/>
    <w:rsid w:val="00125DDD"/>
    <w:rsid w:val="001F407D"/>
    <w:rsid w:val="00217445"/>
    <w:rsid w:val="002646C4"/>
    <w:rsid w:val="0032695C"/>
    <w:rsid w:val="003E0806"/>
    <w:rsid w:val="003F74EB"/>
    <w:rsid w:val="004A3382"/>
    <w:rsid w:val="004A339F"/>
    <w:rsid w:val="006C3CE9"/>
    <w:rsid w:val="006C6457"/>
    <w:rsid w:val="006D3BDF"/>
    <w:rsid w:val="006F0C3A"/>
    <w:rsid w:val="00706EE0"/>
    <w:rsid w:val="007B0746"/>
    <w:rsid w:val="008329B5"/>
    <w:rsid w:val="00844EF3"/>
    <w:rsid w:val="008A7D25"/>
    <w:rsid w:val="008B591B"/>
    <w:rsid w:val="008E05DA"/>
    <w:rsid w:val="0092579F"/>
    <w:rsid w:val="00940FA5"/>
    <w:rsid w:val="0097625E"/>
    <w:rsid w:val="009C3DDA"/>
    <w:rsid w:val="00AB6834"/>
    <w:rsid w:val="00BA2AF5"/>
    <w:rsid w:val="00BA3623"/>
    <w:rsid w:val="00C31F2A"/>
    <w:rsid w:val="00C66767"/>
    <w:rsid w:val="00CD4972"/>
    <w:rsid w:val="00D3197A"/>
    <w:rsid w:val="00D65D1A"/>
    <w:rsid w:val="00E04188"/>
    <w:rsid w:val="00E200B8"/>
    <w:rsid w:val="00E9237D"/>
    <w:rsid w:val="00EC7C23"/>
    <w:rsid w:val="00EF3192"/>
    <w:rsid w:val="00FA4B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BC7F"/>
  <w15:chartTrackingRefBased/>
  <w15:docId w15:val="{E73F6798-7BED-425F-AAE6-1E932765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5026</Words>
  <Characters>27646</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Angel lUNA</dc:creator>
  <cp:keywords/>
  <dc:description/>
  <cp:lastModifiedBy>Ricardo Angel lUNA</cp:lastModifiedBy>
  <cp:revision>10</cp:revision>
  <dcterms:created xsi:type="dcterms:W3CDTF">2024-09-04T17:33:00Z</dcterms:created>
  <dcterms:modified xsi:type="dcterms:W3CDTF">2024-10-08T20:36:00Z</dcterms:modified>
</cp:coreProperties>
</file>